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0DF" w:rsidRPr="007C7B63" w:rsidRDefault="00AC30DF" w:rsidP="00AA1047">
      <w:pPr>
        <w:pStyle w:val="Sinespaciado"/>
        <w:ind w:left="3540"/>
        <w:jc w:val="both"/>
        <w:rPr>
          <w:rFonts w:ascii="Times New Roman" w:hAnsi="Times New Roman" w:cs="Times New Roman"/>
          <w:sz w:val="24"/>
          <w:szCs w:val="24"/>
        </w:rPr>
      </w:pPr>
      <w:r w:rsidRPr="007C7B63">
        <w:rPr>
          <w:rFonts w:ascii="Times New Roman" w:hAnsi="Times New Roman" w:cs="Times New Roman"/>
          <w:sz w:val="24"/>
          <w:szCs w:val="24"/>
        </w:rPr>
        <w:t>REUNIÓN DE LA COMISIÓN LEGISLATIVA DE VIGILANCIA DEL ÓRGANO SUPERIOR DE FISCALIZACIÓN DE LA</w:t>
      </w:r>
      <w:r w:rsidR="006A1AFA" w:rsidRPr="007C7B63">
        <w:rPr>
          <w:rFonts w:ascii="Times New Roman" w:hAnsi="Times New Roman" w:cs="Times New Roman"/>
          <w:sz w:val="24"/>
          <w:szCs w:val="24"/>
        </w:rPr>
        <w:t xml:space="preserve"> H.</w:t>
      </w:r>
      <w:r w:rsidRPr="007C7B63">
        <w:rPr>
          <w:rFonts w:ascii="Times New Roman" w:hAnsi="Times New Roman" w:cs="Times New Roman"/>
          <w:sz w:val="24"/>
          <w:szCs w:val="24"/>
        </w:rPr>
        <w:t xml:space="preserve"> LXI LEGISLATURA DEL ESTADO DE MÉXICO.</w:t>
      </w:r>
    </w:p>
    <w:p w:rsidR="005B6D24" w:rsidRPr="007C7B63" w:rsidRDefault="005B6D24" w:rsidP="00AA1047">
      <w:pPr>
        <w:pStyle w:val="Sinespaciado"/>
        <w:jc w:val="both"/>
        <w:rPr>
          <w:rFonts w:ascii="Times New Roman" w:hAnsi="Times New Roman" w:cs="Times New Roman"/>
          <w:sz w:val="24"/>
          <w:szCs w:val="24"/>
        </w:rPr>
      </w:pPr>
    </w:p>
    <w:p w:rsidR="005B6D24" w:rsidRPr="007C7B63" w:rsidRDefault="005B6D24" w:rsidP="00AA1047">
      <w:pPr>
        <w:pStyle w:val="Sinespaciado"/>
        <w:ind w:left="3540"/>
        <w:jc w:val="both"/>
        <w:rPr>
          <w:rFonts w:ascii="Times New Roman" w:hAnsi="Times New Roman" w:cs="Times New Roman"/>
          <w:sz w:val="18"/>
          <w:szCs w:val="18"/>
        </w:rPr>
      </w:pPr>
      <w:r w:rsidRPr="007C7B63">
        <w:rPr>
          <w:rFonts w:ascii="Times New Roman" w:hAnsi="Times New Roman" w:cs="Times New Roman"/>
          <w:sz w:val="18"/>
          <w:szCs w:val="18"/>
        </w:rPr>
        <w:t>- PRESENTACIÓN DEL PUNTO DE ACUERDO POR</w:t>
      </w:r>
      <w:r w:rsidR="00F06F56" w:rsidRPr="007C7B63">
        <w:rPr>
          <w:rFonts w:ascii="Times New Roman" w:hAnsi="Times New Roman" w:cs="Times New Roman"/>
          <w:sz w:val="18"/>
          <w:szCs w:val="18"/>
        </w:rPr>
        <w:t xml:space="preserve"> EL </w:t>
      </w:r>
      <w:r w:rsidRPr="007C7B63">
        <w:rPr>
          <w:rFonts w:ascii="Times New Roman" w:hAnsi="Times New Roman" w:cs="Times New Roman"/>
          <w:sz w:val="18"/>
          <w:szCs w:val="18"/>
        </w:rPr>
        <w:t>QUE SE EXHORTA A LAS AUTORIDADES DEL MUNICIPIO DE NEZAHUALCÓYOTL, ASÍ COMO DE LA SECRETARÍA DE FINANZAS Y DE LA CONTRALORÍA DEL ESTADO DE MÉXICO, PARA QUE SE ATIENDA Y ESCLAREZCA EL ACUERDO DE CABILDO NÚMERO 57 DEL MUNICIPIO, POR EL CUAL SE AUTORIZÓ EL EROGAR MÁS DE 100 MILLONES DE PESOS PARA LA CONTRATACIÓN DE SERVICIOS DE PATRULLAS Y COMPRA DE UNIFORMES PARA LA DIRECCIÓN DE SEGURIDAD CIUDADANA DEL MUNICIPIO, PRESENTADO POR LA DIPUTADA JUANA BONILLA JAIME Y EL DIPUTADO MARTÍN ZEPEDA HERNÁNDEZ, EN NOMBRE DEL GRUPO PARLAMENTARIO DEL PARTIDO MOVIMIENTO CIUDADANO.</w:t>
      </w:r>
    </w:p>
    <w:p w:rsidR="00AC30DF" w:rsidRPr="007C7B63" w:rsidRDefault="00AC30DF" w:rsidP="00AA1047">
      <w:pPr>
        <w:pStyle w:val="Sinespaciado"/>
        <w:jc w:val="both"/>
        <w:rPr>
          <w:rFonts w:ascii="Times New Roman" w:hAnsi="Times New Roman" w:cs="Times New Roman"/>
          <w:sz w:val="24"/>
          <w:szCs w:val="24"/>
        </w:rPr>
      </w:pPr>
    </w:p>
    <w:p w:rsidR="00AC30DF" w:rsidRPr="007C7B63" w:rsidRDefault="00AC30DF" w:rsidP="00AA1047">
      <w:pPr>
        <w:pStyle w:val="Sinespaciado"/>
        <w:ind w:left="3540"/>
        <w:jc w:val="both"/>
        <w:rPr>
          <w:rFonts w:ascii="Times New Roman" w:hAnsi="Times New Roman" w:cs="Times New Roman"/>
          <w:sz w:val="24"/>
          <w:szCs w:val="24"/>
        </w:rPr>
      </w:pPr>
      <w:r w:rsidRPr="007C7B63">
        <w:rPr>
          <w:rFonts w:ascii="Times New Roman" w:hAnsi="Times New Roman" w:cs="Times New Roman"/>
          <w:sz w:val="24"/>
          <w:szCs w:val="24"/>
        </w:rPr>
        <w:t>CELEBR</w:t>
      </w:r>
      <w:bookmarkStart w:id="0" w:name="_GoBack"/>
      <w:bookmarkEnd w:id="0"/>
      <w:r w:rsidRPr="007C7B63">
        <w:rPr>
          <w:rFonts w:ascii="Times New Roman" w:hAnsi="Times New Roman" w:cs="Times New Roman"/>
          <w:sz w:val="24"/>
          <w:szCs w:val="24"/>
        </w:rPr>
        <w:t>ADA EL DÍA 3 DE MAYO DEL 2022.</w:t>
      </w:r>
    </w:p>
    <w:p w:rsidR="00AC30DF" w:rsidRPr="007C7B63" w:rsidRDefault="00AC30DF" w:rsidP="00AA1047">
      <w:pPr>
        <w:pStyle w:val="Sinespaciado"/>
        <w:jc w:val="both"/>
        <w:rPr>
          <w:rFonts w:ascii="Times New Roman" w:hAnsi="Times New Roman" w:cs="Times New Roman"/>
          <w:sz w:val="24"/>
          <w:szCs w:val="24"/>
        </w:rPr>
      </w:pPr>
    </w:p>
    <w:p w:rsidR="00AC30DF" w:rsidRPr="007C7B63" w:rsidRDefault="00AC30DF" w:rsidP="00AA1047">
      <w:pPr>
        <w:pStyle w:val="Sinespaciado"/>
        <w:jc w:val="both"/>
        <w:rPr>
          <w:rFonts w:ascii="Times New Roman" w:hAnsi="Times New Roman" w:cs="Times New Roman"/>
          <w:sz w:val="24"/>
          <w:szCs w:val="24"/>
        </w:rPr>
      </w:pPr>
    </w:p>
    <w:p w:rsidR="00AC30DF" w:rsidRPr="007C7B63" w:rsidRDefault="00AC30DF" w:rsidP="00AA1047">
      <w:pPr>
        <w:pStyle w:val="Sinespaciado"/>
        <w:jc w:val="center"/>
        <w:rPr>
          <w:rFonts w:ascii="Times New Roman" w:hAnsi="Times New Roman" w:cs="Times New Roman"/>
          <w:sz w:val="24"/>
          <w:szCs w:val="24"/>
        </w:rPr>
      </w:pPr>
      <w:r w:rsidRPr="007C7B63">
        <w:rPr>
          <w:rFonts w:ascii="Times New Roman" w:hAnsi="Times New Roman" w:cs="Times New Roman"/>
          <w:sz w:val="24"/>
          <w:szCs w:val="24"/>
        </w:rPr>
        <w:t xml:space="preserve">PRESIDENCIA DE LA </w:t>
      </w:r>
      <w:r w:rsidR="006A1AFA" w:rsidRPr="007C7B63">
        <w:rPr>
          <w:rFonts w:ascii="Times New Roman" w:hAnsi="Times New Roman" w:cs="Times New Roman"/>
          <w:sz w:val="24"/>
          <w:szCs w:val="24"/>
        </w:rPr>
        <w:t xml:space="preserve">DIPUTADA </w:t>
      </w:r>
      <w:r w:rsidRPr="007C7B63">
        <w:rPr>
          <w:rFonts w:ascii="Times New Roman" w:hAnsi="Times New Roman" w:cs="Times New Roman"/>
          <w:sz w:val="24"/>
          <w:szCs w:val="24"/>
        </w:rPr>
        <w:t>EVELYN OSORNIO JIMÉNEZ.</w:t>
      </w:r>
    </w:p>
    <w:p w:rsidR="00AC30DF" w:rsidRPr="007C7B63" w:rsidRDefault="00AC30DF" w:rsidP="00AA1047">
      <w:pPr>
        <w:pStyle w:val="Sinespaciado"/>
        <w:jc w:val="both"/>
        <w:rPr>
          <w:rFonts w:ascii="Times New Roman" w:hAnsi="Times New Roman" w:cs="Times New Roman"/>
          <w:sz w:val="24"/>
          <w:szCs w:val="24"/>
        </w:rPr>
      </w:pPr>
    </w:p>
    <w:p w:rsidR="00AC30DF" w:rsidRPr="007C7B63" w:rsidRDefault="00AC30DF" w:rsidP="00AA1047">
      <w:pPr>
        <w:pStyle w:val="Sinespaciado"/>
        <w:jc w:val="both"/>
        <w:rPr>
          <w:rFonts w:ascii="Times New Roman" w:hAnsi="Times New Roman" w:cs="Times New Roman"/>
          <w:sz w:val="24"/>
          <w:szCs w:val="24"/>
        </w:rPr>
      </w:pPr>
    </w:p>
    <w:p w:rsidR="00AC30DF" w:rsidRPr="007C7B63" w:rsidRDefault="00AC30DF"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PRESIDENTA DIP. EVELYN OSORNIO JIMÉNEZ. Doy la bienvenida a las diputadas y los diputados integrantes de la Comisión de Vigilancia del Órgano Superior de Fiscalización, agradezco su diligencia en el cumplimiento de esta tarea.</w:t>
      </w:r>
      <w:r w:rsidR="006A1AFA" w:rsidRPr="007C7B63">
        <w:rPr>
          <w:rFonts w:ascii="Times New Roman" w:hAnsi="Times New Roman" w:cs="Times New Roman"/>
          <w:sz w:val="24"/>
          <w:szCs w:val="24"/>
        </w:rPr>
        <w:t xml:space="preserve"> </w:t>
      </w:r>
      <w:r w:rsidRPr="007C7B63">
        <w:rPr>
          <w:rFonts w:ascii="Times New Roman" w:hAnsi="Times New Roman" w:cs="Times New Roman"/>
          <w:sz w:val="24"/>
          <w:szCs w:val="24"/>
        </w:rPr>
        <w:t>Agradezco la presencia de quienes nos acompañan en el Recinto y a través de las redes sociales.</w:t>
      </w:r>
    </w:p>
    <w:p w:rsidR="00AC30DF" w:rsidRPr="007C7B63" w:rsidRDefault="00AC30DF"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ab/>
        <w:t>Celebramos esta reunión en modalidad mixta, con fundamento en el artículo 40 Bis de la Ley Orgánica del Poder Legislativo del Estado Libre y Soberano de México.</w:t>
      </w:r>
    </w:p>
    <w:p w:rsidR="00AC30DF" w:rsidRPr="007C7B63" w:rsidRDefault="00AC30DF" w:rsidP="00AA1047">
      <w:pPr>
        <w:pStyle w:val="Sinespaciado"/>
        <w:ind w:firstLine="708"/>
        <w:jc w:val="both"/>
        <w:rPr>
          <w:rFonts w:ascii="Times New Roman" w:hAnsi="Times New Roman" w:cs="Times New Roman"/>
          <w:sz w:val="24"/>
          <w:szCs w:val="24"/>
        </w:rPr>
      </w:pPr>
      <w:r w:rsidRPr="007C7B63">
        <w:rPr>
          <w:rFonts w:ascii="Times New Roman" w:hAnsi="Times New Roman" w:cs="Times New Roman"/>
          <w:sz w:val="24"/>
          <w:szCs w:val="24"/>
        </w:rPr>
        <w:t>Para iniciar la reunión le pido a la Secretaría registre la asistencia por favor.</w:t>
      </w:r>
    </w:p>
    <w:p w:rsidR="00AC30DF" w:rsidRPr="007C7B63" w:rsidRDefault="00AC30DF"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SECRETARIO DIP. ROMÁN FRANCISCO CORTÉS LUGO. Gracias Presidenta, buenas tardes a todos.</w:t>
      </w:r>
    </w:p>
    <w:p w:rsidR="00AC30DF" w:rsidRPr="007C7B63" w:rsidRDefault="00AC30DF" w:rsidP="00AA1047">
      <w:pPr>
        <w:pStyle w:val="Sinespaciado"/>
        <w:ind w:firstLine="708"/>
        <w:jc w:val="both"/>
        <w:rPr>
          <w:rFonts w:ascii="Times New Roman" w:hAnsi="Times New Roman" w:cs="Times New Roman"/>
          <w:sz w:val="24"/>
          <w:szCs w:val="24"/>
        </w:rPr>
      </w:pPr>
      <w:r w:rsidRPr="007C7B63">
        <w:rPr>
          <w:rFonts w:ascii="Times New Roman" w:hAnsi="Times New Roman" w:cs="Times New Roman"/>
          <w:sz w:val="24"/>
          <w:szCs w:val="24"/>
        </w:rPr>
        <w:t>Procedo a verificar la asistencia de la Comisión de Vigilancia del Órgano Superior de Fiscalización, Planeación y Gasto Público y Finan</w:t>
      </w:r>
      <w:r w:rsidR="008F47DC" w:rsidRPr="007C7B63">
        <w:rPr>
          <w:rFonts w:ascii="Times New Roman" w:hAnsi="Times New Roman" w:cs="Times New Roman"/>
          <w:sz w:val="24"/>
          <w:szCs w:val="24"/>
        </w:rPr>
        <w:t>zas Públicas, no está Finanzas, de OSFEM nada más.</w:t>
      </w:r>
    </w:p>
    <w:p w:rsidR="00AC30DF" w:rsidRPr="007C7B63" w:rsidRDefault="00AC30DF" w:rsidP="00AA1047">
      <w:pPr>
        <w:pStyle w:val="Sinespaciado"/>
        <w:jc w:val="center"/>
        <w:rPr>
          <w:rFonts w:ascii="Times New Roman" w:hAnsi="Times New Roman" w:cs="Times New Roman"/>
          <w:i/>
          <w:sz w:val="24"/>
          <w:szCs w:val="24"/>
        </w:rPr>
      </w:pPr>
      <w:r w:rsidRPr="007C7B63">
        <w:rPr>
          <w:rFonts w:ascii="Times New Roman" w:hAnsi="Times New Roman" w:cs="Times New Roman"/>
          <w:i/>
          <w:sz w:val="24"/>
          <w:szCs w:val="24"/>
        </w:rPr>
        <w:t xml:space="preserve">(Registro de </w:t>
      </w:r>
      <w:r w:rsidR="006A1AFA" w:rsidRPr="007C7B63">
        <w:rPr>
          <w:rFonts w:ascii="Times New Roman" w:hAnsi="Times New Roman" w:cs="Times New Roman"/>
          <w:i/>
          <w:sz w:val="24"/>
          <w:szCs w:val="24"/>
        </w:rPr>
        <w:t>asistencia</w:t>
      </w:r>
      <w:r w:rsidRPr="007C7B63">
        <w:rPr>
          <w:rFonts w:ascii="Times New Roman" w:hAnsi="Times New Roman" w:cs="Times New Roman"/>
          <w:i/>
          <w:sz w:val="24"/>
          <w:szCs w:val="24"/>
        </w:rPr>
        <w:t>)</w:t>
      </w:r>
    </w:p>
    <w:p w:rsidR="00AC30DF" w:rsidRPr="007C7B63" w:rsidRDefault="00AC30DF"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SECRETARIO DIP. ROMÁN FRANCISCO CORTÉS LUGO. Le informo Presidenta que se ha registrado la asistencia.</w:t>
      </w:r>
    </w:p>
    <w:p w:rsidR="00AC30DF" w:rsidRPr="007C7B63" w:rsidRDefault="00AC30DF"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PRESIDENTA DIP. EVELYN OSORNIO JIMÉNEZ. Muchas gracias.</w:t>
      </w:r>
    </w:p>
    <w:p w:rsidR="00AC30DF" w:rsidRPr="007C7B63" w:rsidRDefault="00AC30DF"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ab/>
        <w:t xml:space="preserve">Se abre la reunión de trabajo de la Comisión de Vigilancia del Órgano Superior de Fiscalización, siendo las dieciséis horas con cuarenta y cuatro minutos del día martes tres de mayo del </w:t>
      </w:r>
      <w:r w:rsidR="00AC661E" w:rsidRPr="007C7B63">
        <w:rPr>
          <w:rFonts w:ascii="Times New Roman" w:hAnsi="Times New Roman" w:cs="Times New Roman"/>
          <w:sz w:val="24"/>
          <w:szCs w:val="24"/>
        </w:rPr>
        <w:t xml:space="preserve">año </w:t>
      </w:r>
      <w:r w:rsidRPr="007C7B63">
        <w:rPr>
          <w:rFonts w:ascii="Times New Roman" w:hAnsi="Times New Roman" w:cs="Times New Roman"/>
          <w:sz w:val="24"/>
          <w:szCs w:val="24"/>
        </w:rPr>
        <w:t>dos mil veintidós.</w:t>
      </w:r>
    </w:p>
    <w:p w:rsidR="00AC30DF" w:rsidRPr="007C7B63" w:rsidRDefault="00AC30DF" w:rsidP="00AA1047">
      <w:pPr>
        <w:pStyle w:val="Sinespaciado"/>
        <w:ind w:firstLine="708"/>
        <w:jc w:val="both"/>
        <w:rPr>
          <w:rFonts w:ascii="Times New Roman" w:hAnsi="Times New Roman" w:cs="Times New Roman"/>
          <w:sz w:val="24"/>
          <w:szCs w:val="24"/>
        </w:rPr>
      </w:pPr>
      <w:r w:rsidRPr="007C7B63">
        <w:rPr>
          <w:rFonts w:ascii="Times New Roman" w:hAnsi="Times New Roman" w:cs="Times New Roman"/>
          <w:sz w:val="24"/>
          <w:szCs w:val="24"/>
        </w:rPr>
        <w:t>La reunión es pública de conformidad con el artículo 16 del Reglamento del Poder Legislativo del Estado Libre y Soberano de México.</w:t>
      </w:r>
    </w:p>
    <w:p w:rsidR="00AC30DF" w:rsidRPr="007C7B63" w:rsidRDefault="00AC30DF" w:rsidP="00AA1047">
      <w:pPr>
        <w:pStyle w:val="Sinespaciado"/>
        <w:ind w:firstLine="708"/>
        <w:jc w:val="both"/>
        <w:rPr>
          <w:rFonts w:ascii="Times New Roman" w:hAnsi="Times New Roman" w:cs="Times New Roman"/>
          <w:sz w:val="24"/>
          <w:szCs w:val="24"/>
        </w:rPr>
      </w:pPr>
      <w:r w:rsidRPr="007C7B63">
        <w:rPr>
          <w:rFonts w:ascii="Times New Roman" w:hAnsi="Times New Roman" w:cs="Times New Roman"/>
          <w:sz w:val="24"/>
          <w:szCs w:val="24"/>
        </w:rPr>
        <w:t>Adelante Secretario.</w:t>
      </w:r>
    </w:p>
    <w:p w:rsidR="00AC30DF" w:rsidRPr="007C7B63" w:rsidRDefault="00AC30DF"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SECRETARIO DIP. ROMÁN FRANCISCO CORTÉS LUGO. La orden del día es la siguiente:</w:t>
      </w:r>
    </w:p>
    <w:p w:rsidR="00AC30DF" w:rsidRPr="007C7B63" w:rsidRDefault="00AC30DF" w:rsidP="00AA1047">
      <w:pPr>
        <w:pStyle w:val="Sinespaciado"/>
        <w:ind w:firstLine="705"/>
        <w:jc w:val="both"/>
        <w:rPr>
          <w:rFonts w:ascii="Times New Roman" w:hAnsi="Times New Roman" w:cs="Times New Roman"/>
          <w:sz w:val="24"/>
          <w:szCs w:val="24"/>
        </w:rPr>
      </w:pPr>
      <w:r w:rsidRPr="007C7B63">
        <w:rPr>
          <w:rFonts w:ascii="Times New Roman" w:hAnsi="Times New Roman" w:cs="Times New Roman"/>
          <w:sz w:val="24"/>
          <w:szCs w:val="24"/>
        </w:rPr>
        <w:t>1. Presentación del punto de acuerdo por</w:t>
      </w:r>
      <w:r w:rsidR="00F06F56" w:rsidRPr="007C7B63">
        <w:rPr>
          <w:rFonts w:ascii="Times New Roman" w:hAnsi="Times New Roman" w:cs="Times New Roman"/>
          <w:sz w:val="24"/>
          <w:szCs w:val="24"/>
        </w:rPr>
        <w:t xml:space="preserve"> el </w:t>
      </w:r>
      <w:r w:rsidR="00AC661E" w:rsidRPr="007C7B63">
        <w:rPr>
          <w:rFonts w:ascii="Times New Roman" w:hAnsi="Times New Roman" w:cs="Times New Roman"/>
          <w:sz w:val="24"/>
          <w:szCs w:val="24"/>
        </w:rPr>
        <w:t>que</w:t>
      </w:r>
      <w:r w:rsidRPr="007C7B63">
        <w:rPr>
          <w:rFonts w:ascii="Times New Roman" w:hAnsi="Times New Roman" w:cs="Times New Roman"/>
          <w:sz w:val="24"/>
          <w:szCs w:val="24"/>
        </w:rPr>
        <w:t xml:space="preserve"> se exhorta a las autoridades del municipio de Nezahualcóyotl, así como de la Secretaría de Finanzas y de la Contraloría del Estado de México, para que se atienda y esclarezca el Acuerdo de Cabildo número 57 del municipio, por el cual se autorizó el erogar más de 100 millones de pesos para la contratación de servicios de </w:t>
      </w:r>
      <w:r w:rsidRPr="007C7B63">
        <w:rPr>
          <w:rFonts w:ascii="Times New Roman" w:hAnsi="Times New Roman" w:cs="Times New Roman"/>
          <w:sz w:val="24"/>
          <w:szCs w:val="24"/>
        </w:rPr>
        <w:lastRenderedPageBreak/>
        <w:t>patrullas y compra de uniformes para la Dirección de Seguridad Ciudadana del Municipio, presentado por la diputada Juana Bonilla Jaime y el diputado Martín Zepeda Hernández, en nombre del Grupo Parlamentario del Partido Movimiento Ciudadano.</w:t>
      </w:r>
    </w:p>
    <w:p w:rsidR="00AC30DF" w:rsidRPr="007C7B63" w:rsidRDefault="00AC30DF"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ab/>
        <w:t>2. Análisis del punto de acuerdo por el que se exhorta a las autoridades del municipio de Nezahualcóyotl, así como de la Secretaría de Finanzas y de la Contraloría del Estado de México, para que se atienda y esclarezca el Acuerdo de Cabildo número 57 del municipio, por el cual se autorizó erogar más de 100 millones de pesos para la contratación del servicio de patrullas y compra de uniformes para la Dirección de Seguridad Ciudadana del municipio, presentado por la diputada Juana Bonilla Jaime y el diputado Martín Zepeda Hernández, en nombre del Grupo Parlamentario de Movimiento Ciudadano.</w:t>
      </w:r>
    </w:p>
    <w:p w:rsidR="00AC30DF" w:rsidRPr="007C7B63" w:rsidRDefault="00AC30DF"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ab/>
        <w:t>3. Clausura de la reunión.</w:t>
      </w:r>
    </w:p>
    <w:p w:rsidR="00AC30DF" w:rsidRPr="007C7B63" w:rsidRDefault="00AC30DF"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PRESIDENTA DIP. EVELYN OSORNIO JIMÉNEZ. Gracias.</w:t>
      </w:r>
    </w:p>
    <w:p w:rsidR="00AC30DF" w:rsidRPr="007C7B63" w:rsidRDefault="00AC30DF" w:rsidP="00AA1047">
      <w:pPr>
        <w:pStyle w:val="Sinespaciado"/>
        <w:ind w:firstLine="708"/>
        <w:jc w:val="both"/>
        <w:rPr>
          <w:rFonts w:ascii="Times New Roman" w:hAnsi="Times New Roman" w:cs="Times New Roman"/>
          <w:sz w:val="24"/>
          <w:szCs w:val="24"/>
        </w:rPr>
      </w:pPr>
      <w:r w:rsidRPr="007C7B63">
        <w:rPr>
          <w:rFonts w:ascii="Times New Roman" w:hAnsi="Times New Roman" w:cs="Times New Roman"/>
          <w:sz w:val="24"/>
          <w:szCs w:val="24"/>
        </w:rPr>
        <w:t>Pido a quienes estén de acuerdo con la propuesta que ha dado a conocer la Secretaría, sea aprobada con el carácter de orden del día, se sirvan levantar la mano</w:t>
      </w:r>
      <w:r w:rsidR="006E3BAC" w:rsidRPr="007C7B63">
        <w:rPr>
          <w:rFonts w:ascii="Times New Roman" w:hAnsi="Times New Roman" w:cs="Times New Roman"/>
          <w:sz w:val="24"/>
          <w:szCs w:val="24"/>
        </w:rPr>
        <w:t>.</w:t>
      </w:r>
      <w:r w:rsidRPr="007C7B63">
        <w:rPr>
          <w:rFonts w:ascii="Times New Roman" w:hAnsi="Times New Roman" w:cs="Times New Roman"/>
          <w:sz w:val="24"/>
          <w:szCs w:val="24"/>
        </w:rPr>
        <w:t xml:space="preserve"> ¿En contra, abstención?</w:t>
      </w:r>
    </w:p>
    <w:p w:rsidR="00AC30DF" w:rsidRPr="007C7B63" w:rsidRDefault="00AC30DF" w:rsidP="00AA1047">
      <w:pPr>
        <w:pStyle w:val="Sinespaciado"/>
        <w:ind w:firstLine="708"/>
        <w:jc w:val="both"/>
        <w:rPr>
          <w:rFonts w:ascii="Times New Roman" w:hAnsi="Times New Roman" w:cs="Times New Roman"/>
          <w:sz w:val="24"/>
          <w:szCs w:val="24"/>
        </w:rPr>
      </w:pPr>
      <w:r w:rsidRPr="007C7B63">
        <w:rPr>
          <w:rFonts w:ascii="Times New Roman" w:hAnsi="Times New Roman" w:cs="Times New Roman"/>
          <w:sz w:val="24"/>
          <w:szCs w:val="24"/>
        </w:rPr>
        <w:t>Damos la bienvenida también a la diputada asociada y proponente de esta solicitud, la diputa</w:t>
      </w:r>
      <w:r w:rsidR="006E3BAC" w:rsidRPr="007C7B63">
        <w:rPr>
          <w:rFonts w:ascii="Times New Roman" w:hAnsi="Times New Roman" w:cs="Times New Roman"/>
          <w:sz w:val="24"/>
          <w:szCs w:val="24"/>
        </w:rPr>
        <w:t>da</w:t>
      </w:r>
      <w:r w:rsidRPr="007C7B63">
        <w:rPr>
          <w:rFonts w:ascii="Times New Roman" w:hAnsi="Times New Roman" w:cs="Times New Roman"/>
          <w:sz w:val="24"/>
          <w:szCs w:val="24"/>
        </w:rPr>
        <w:t xml:space="preserve"> Juanita Boni</w:t>
      </w:r>
      <w:r w:rsidR="006E3BAC" w:rsidRPr="007C7B63">
        <w:rPr>
          <w:rFonts w:ascii="Times New Roman" w:hAnsi="Times New Roman" w:cs="Times New Roman"/>
          <w:sz w:val="24"/>
          <w:szCs w:val="24"/>
        </w:rPr>
        <w:t>ll</w:t>
      </w:r>
      <w:r w:rsidRPr="007C7B63">
        <w:rPr>
          <w:rFonts w:ascii="Times New Roman" w:hAnsi="Times New Roman" w:cs="Times New Roman"/>
          <w:sz w:val="24"/>
          <w:szCs w:val="24"/>
        </w:rPr>
        <w:t>a Jaime, gracias por acompañarnos.</w:t>
      </w:r>
    </w:p>
    <w:p w:rsidR="00AC30DF" w:rsidRPr="007C7B63" w:rsidRDefault="00AC30DF"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ab/>
        <w:t>Adelante señor Secretario.</w:t>
      </w:r>
    </w:p>
    <w:p w:rsidR="00AC30DF" w:rsidRPr="007C7B63" w:rsidRDefault="00AC30DF"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SECRETARIO DIP. ROMÁN FRANCISCO CORTÉS LUGO. Le informo a la Presidenta que la propuesta del orden del día ha sido aprobada por mayoría de votos.</w:t>
      </w:r>
    </w:p>
    <w:p w:rsidR="00AC30DF" w:rsidRPr="007C7B63" w:rsidRDefault="00AC30DF"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ab/>
        <w:t>Con apego al punto número 1, iniciamos, perdón. Damos la bienvenida a la diputada Trini, la maestra Trini, muchas gracias diputa</w:t>
      </w:r>
      <w:r w:rsidR="00966A11" w:rsidRPr="007C7B63">
        <w:rPr>
          <w:rFonts w:ascii="Times New Roman" w:hAnsi="Times New Roman" w:cs="Times New Roman"/>
          <w:sz w:val="24"/>
          <w:szCs w:val="24"/>
        </w:rPr>
        <w:t>da</w:t>
      </w:r>
      <w:r w:rsidRPr="007C7B63">
        <w:rPr>
          <w:rFonts w:ascii="Times New Roman" w:hAnsi="Times New Roman" w:cs="Times New Roman"/>
          <w:sz w:val="24"/>
          <w:szCs w:val="24"/>
        </w:rPr>
        <w:t>; le tomamos asistencia al diputado Guillermo Zamacona Urquiza, por favor.</w:t>
      </w:r>
    </w:p>
    <w:p w:rsidR="00AC30DF" w:rsidRPr="007C7B63" w:rsidRDefault="00AC30DF"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ab/>
        <w:t>Con apego al punto 1, iniciamos con la presentación del punto de acuerdo con el que se exhorta a las autoridades del municipio de Nezahualcóyotl, así como a la Secretaría de Finanzas y de la Contraloría del Estado, para que se atienda y esclarezca el Acuerdo de Cabildo número 57 del mu</w:t>
      </w:r>
      <w:r w:rsidR="00966A11" w:rsidRPr="007C7B63">
        <w:rPr>
          <w:rFonts w:ascii="Times New Roman" w:hAnsi="Times New Roman" w:cs="Times New Roman"/>
          <w:sz w:val="24"/>
          <w:szCs w:val="24"/>
        </w:rPr>
        <w:t>nicipio, por el cual se autorizó</w:t>
      </w:r>
      <w:r w:rsidRPr="007C7B63">
        <w:rPr>
          <w:rFonts w:ascii="Times New Roman" w:hAnsi="Times New Roman" w:cs="Times New Roman"/>
          <w:sz w:val="24"/>
          <w:szCs w:val="24"/>
        </w:rPr>
        <w:t xml:space="preserve"> el erogar más de 100 millones de pesos para la contratación de servicios de patrullas y compra de uniformes para la Dirección de Seguridad Ciudadana del Municipio, presentado por la diputada Juana Bonilla Jaime y el diputado Martín Zepeda Hernández, en nombre del Grupo Parlamentario del Partido Movimiento Ciudadano.</w:t>
      </w:r>
    </w:p>
    <w:p w:rsidR="00AC30DF" w:rsidRPr="007C7B63" w:rsidRDefault="00AC30DF"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PRESIDENTA DIP. EVELYN OSORNIO JIMÉNEZ. Muchas gracias.</w:t>
      </w:r>
    </w:p>
    <w:p w:rsidR="00AC30DF" w:rsidRPr="007C7B63" w:rsidRDefault="00AC30DF" w:rsidP="00AA1047">
      <w:pPr>
        <w:pStyle w:val="Sinespaciado"/>
        <w:ind w:firstLine="708"/>
        <w:jc w:val="both"/>
        <w:rPr>
          <w:rFonts w:ascii="Times New Roman" w:hAnsi="Times New Roman" w:cs="Times New Roman"/>
          <w:sz w:val="24"/>
          <w:szCs w:val="24"/>
        </w:rPr>
      </w:pPr>
      <w:r w:rsidRPr="007C7B63">
        <w:rPr>
          <w:rFonts w:ascii="Times New Roman" w:hAnsi="Times New Roman" w:cs="Times New Roman"/>
          <w:sz w:val="24"/>
          <w:szCs w:val="24"/>
        </w:rPr>
        <w:t>Le pediría al Secretario que pueda dar lectura a la exposición de motivos, por favor</w:t>
      </w:r>
      <w:r w:rsidR="006D4A9C" w:rsidRPr="007C7B63">
        <w:rPr>
          <w:rFonts w:ascii="Times New Roman" w:hAnsi="Times New Roman" w:cs="Times New Roman"/>
          <w:sz w:val="24"/>
          <w:szCs w:val="24"/>
        </w:rPr>
        <w:t>.</w:t>
      </w:r>
    </w:p>
    <w:p w:rsidR="002F576C" w:rsidRPr="007C7B63" w:rsidRDefault="006D4A9C"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SECRETARIO DIP. ROMÁN FRANCISCO CORTÉS LUGO. M</w:t>
      </w:r>
      <w:r w:rsidR="002F576C" w:rsidRPr="007C7B63">
        <w:rPr>
          <w:rFonts w:ascii="Times New Roman" w:hAnsi="Times New Roman" w:cs="Times New Roman"/>
          <w:sz w:val="24"/>
          <w:szCs w:val="24"/>
        </w:rPr>
        <w:t>uchas gracias Presidenta.</w:t>
      </w:r>
    </w:p>
    <w:p w:rsidR="002F576C" w:rsidRPr="007C7B63" w:rsidRDefault="002F576C"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ab/>
        <w:t>Con fundamento en lo dispuesto en los artículos 57 y 61 fracción I de la Constitución Política del Estado Libre y Soberano de Méxic</w:t>
      </w:r>
      <w:r w:rsidR="00966A11" w:rsidRPr="007C7B63">
        <w:rPr>
          <w:rFonts w:ascii="Times New Roman" w:hAnsi="Times New Roman" w:cs="Times New Roman"/>
          <w:sz w:val="24"/>
          <w:szCs w:val="24"/>
        </w:rPr>
        <w:t>o, 28 fracción II, 38 fracción IV</w:t>
      </w:r>
      <w:r w:rsidRPr="007C7B63">
        <w:rPr>
          <w:rFonts w:ascii="Times New Roman" w:hAnsi="Times New Roman" w:cs="Times New Roman"/>
          <w:sz w:val="24"/>
          <w:szCs w:val="24"/>
        </w:rPr>
        <w:t xml:space="preserve"> y 83 de la Ley Orgánica del Poder Legislativo del Estado Libre y Soberano de México, 72 y 74 del Reglamento del Poder Legislativo del Estado Libre y Soberano de México</w:t>
      </w:r>
      <w:r w:rsidR="0009396E" w:rsidRPr="007C7B63">
        <w:rPr>
          <w:rFonts w:ascii="Times New Roman" w:hAnsi="Times New Roman" w:cs="Times New Roman"/>
          <w:sz w:val="24"/>
          <w:szCs w:val="24"/>
        </w:rPr>
        <w:t>,</w:t>
      </w:r>
      <w:r w:rsidRPr="007C7B63">
        <w:rPr>
          <w:rFonts w:ascii="Times New Roman" w:hAnsi="Times New Roman" w:cs="Times New Roman"/>
          <w:sz w:val="24"/>
          <w:szCs w:val="24"/>
        </w:rPr>
        <w:t xml:space="preserve"> y por su digno conducto los diputados Juana Bonilla Jaime y Martín Zepeda Hernández, integrantes del Grupo Parlamentario de Movimiento Ciudadano, suscribimos la proposición con punto de acuerdo de urgente y obvia resolución</w:t>
      </w:r>
      <w:r w:rsidR="0009396E" w:rsidRPr="007C7B63">
        <w:rPr>
          <w:rFonts w:ascii="Times New Roman" w:hAnsi="Times New Roman" w:cs="Times New Roman"/>
          <w:sz w:val="24"/>
          <w:szCs w:val="24"/>
        </w:rPr>
        <w:t>,</w:t>
      </w:r>
      <w:r w:rsidRPr="007C7B63">
        <w:rPr>
          <w:rFonts w:ascii="Times New Roman" w:hAnsi="Times New Roman" w:cs="Times New Roman"/>
          <w:sz w:val="24"/>
          <w:szCs w:val="24"/>
        </w:rPr>
        <w:t xml:space="preserve"> por el que se exhorta a las autoridades del </w:t>
      </w:r>
      <w:r w:rsidR="0009396E" w:rsidRPr="007C7B63">
        <w:rPr>
          <w:rFonts w:ascii="Times New Roman" w:hAnsi="Times New Roman" w:cs="Times New Roman"/>
          <w:sz w:val="24"/>
          <w:szCs w:val="24"/>
        </w:rPr>
        <w:t xml:space="preserve">municipio </w:t>
      </w:r>
      <w:r w:rsidRPr="007C7B63">
        <w:rPr>
          <w:rFonts w:ascii="Times New Roman" w:hAnsi="Times New Roman" w:cs="Times New Roman"/>
          <w:sz w:val="24"/>
          <w:szCs w:val="24"/>
        </w:rPr>
        <w:t>de Netzahualcóyotl, así como a la Secretaría de Finanzas y de la Contraloría del Estado para que se atienda y esclarezca el acuerdo de cabildo número 57 del municipio, por el cual se autorizó el erogar más de 100 millones de pesos para la contratación de servicio de patrullas y compra de uniforme para la Dirección de Seguridad Ciudadana del Municipio</w:t>
      </w:r>
      <w:r w:rsidR="0009396E" w:rsidRPr="007C7B63">
        <w:rPr>
          <w:rFonts w:ascii="Times New Roman" w:hAnsi="Times New Roman" w:cs="Times New Roman"/>
          <w:sz w:val="24"/>
          <w:szCs w:val="24"/>
        </w:rPr>
        <w:t>,</w:t>
      </w:r>
      <w:r w:rsidRPr="007C7B63">
        <w:rPr>
          <w:rFonts w:ascii="Times New Roman" w:hAnsi="Times New Roman" w:cs="Times New Roman"/>
          <w:sz w:val="24"/>
          <w:szCs w:val="24"/>
        </w:rPr>
        <w:t xml:space="preserve"> conforme a lo siguiente:</w:t>
      </w:r>
    </w:p>
    <w:p w:rsidR="002F576C" w:rsidRPr="007C7B63" w:rsidRDefault="002F576C" w:rsidP="00AA1047">
      <w:pPr>
        <w:pStyle w:val="Sinespaciado"/>
        <w:jc w:val="center"/>
        <w:rPr>
          <w:rFonts w:ascii="Times New Roman" w:hAnsi="Times New Roman" w:cs="Times New Roman"/>
          <w:sz w:val="24"/>
          <w:szCs w:val="24"/>
        </w:rPr>
      </w:pPr>
      <w:r w:rsidRPr="007C7B63">
        <w:rPr>
          <w:rFonts w:ascii="Times New Roman" w:hAnsi="Times New Roman" w:cs="Times New Roman"/>
          <w:sz w:val="24"/>
          <w:szCs w:val="24"/>
        </w:rPr>
        <w:t>EXPOSICIÓN DE MOTIVOS</w:t>
      </w:r>
    </w:p>
    <w:p w:rsidR="002F576C" w:rsidRPr="007C7B63" w:rsidRDefault="002F576C"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ab/>
        <w:t xml:space="preserve">Durante los últimos años el germen de la corrupción se ha expandido por todos los escenarios del sector público, esta conducta universal ha llegado a participarse desde los actos más simples, hasta los más complejos de cabeza del Estado, el presente punto de acuerdo tiene la finalidad de transparentar el acuerdo de cabildo para la contratación del servicio de vehículos </w:t>
      </w:r>
      <w:r w:rsidRPr="007C7B63">
        <w:rPr>
          <w:rFonts w:ascii="Times New Roman" w:hAnsi="Times New Roman" w:cs="Times New Roman"/>
          <w:sz w:val="24"/>
          <w:szCs w:val="24"/>
        </w:rPr>
        <w:lastRenderedPageBreak/>
        <w:t>equipados para patrulla y uniformes del municipio de Netzahualcóyotl para el período comprendido del primero de abril del presente año y el 30 de noviembre del 2024.</w:t>
      </w:r>
    </w:p>
    <w:p w:rsidR="002F576C" w:rsidRPr="007C7B63" w:rsidRDefault="002F576C"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ab/>
        <w:t>Comprendemos la necesidad de combatir la delincuencia, sobre todo en uno de los municipios más grandes e importantes del Estado de México como es Netzahualcóyotl, pero lo que resulta inaudito es la falta de transparencia con la que se pretende equipar a los elementos policiales de dicho municipio, de acuerdo con lo acontecido en la octava sesión ordinaria de cabildo que se realizó el 28 de enero del 2022 en el municipio, en comento se aprobó el acuerdo de cabildo número 57 por el cual se autorizó la contratación de un servicio integral de vehículos equipados para patrulla, para el período del primero de abril de 2022 y hasta el 30 de noviembre del 2024, que incluy</w:t>
      </w:r>
      <w:r w:rsidR="00F60B87" w:rsidRPr="007C7B63">
        <w:rPr>
          <w:rFonts w:ascii="Times New Roman" w:hAnsi="Times New Roman" w:cs="Times New Roman"/>
          <w:sz w:val="24"/>
          <w:szCs w:val="24"/>
        </w:rPr>
        <w:t>a</w:t>
      </w:r>
      <w:r w:rsidRPr="007C7B63">
        <w:rPr>
          <w:rFonts w:ascii="Times New Roman" w:hAnsi="Times New Roman" w:cs="Times New Roman"/>
          <w:sz w:val="24"/>
          <w:szCs w:val="24"/>
        </w:rPr>
        <w:t xml:space="preserve"> servicios de mantenimiento, preventivos y correctivos de hasta 165 vehículos</w:t>
      </w:r>
      <w:r w:rsidR="00BE427D" w:rsidRPr="007C7B63">
        <w:rPr>
          <w:rFonts w:ascii="Times New Roman" w:hAnsi="Times New Roman" w:cs="Times New Roman"/>
          <w:sz w:val="24"/>
          <w:szCs w:val="24"/>
        </w:rPr>
        <w:t>,</w:t>
      </w:r>
      <w:r w:rsidRPr="007C7B63">
        <w:rPr>
          <w:rFonts w:ascii="Times New Roman" w:hAnsi="Times New Roman" w:cs="Times New Roman"/>
          <w:sz w:val="24"/>
          <w:szCs w:val="24"/>
        </w:rPr>
        <w:t xml:space="preserve"> 75 motocicletas y 10 cuatrimotos para la Dirección General de Seguridad Ciudadana hasta por un monto de 86 millones 40 mil pesos.</w:t>
      </w:r>
    </w:p>
    <w:p w:rsidR="002F576C" w:rsidRPr="007C7B63" w:rsidRDefault="002F576C"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ab/>
        <w:t>En suma se busca que el municipio pueda adquirir paquetes de uniformes para el personal de seguridad que se componen de chamarras, camisolas, pantalones y calzado, además de pan</w:t>
      </w:r>
      <w:r w:rsidR="00BE427D" w:rsidRPr="007C7B63">
        <w:rPr>
          <w:rFonts w:ascii="Times New Roman" w:hAnsi="Times New Roman" w:cs="Times New Roman"/>
          <w:sz w:val="24"/>
          <w:szCs w:val="24"/>
        </w:rPr>
        <w:t>t</w:t>
      </w:r>
      <w:r w:rsidRPr="007C7B63">
        <w:rPr>
          <w:rFonts w:ascii="Times New Roman" w:hAnsi="Times New Roman" w:cs="Times New Roman"/>
          <w:sz w:val="24"/>
          <w:szCs w:val="24"/>
        </w:rPr>
        <w:t xml:space="preserve">s deportivos para el personal operativo de la Dirección de Seguridad Ciudadana, así como subsidios de hasta el 100% en las cuotas de inscripción y mensualidad para el acceso a las albercas municipales, para lo cual se asigna un techo presupuestal de hasta </w:t>
      </w:r>
      <w:r w:rsidR="00BE427D" w:rsidRPr="007C7B63">
        <w:rPr>
          <w:rFonts w:ascii="Times New Roman" w:hAnsi="Times New Roman" w:cs="Times New Roman"/>
          <w:sz w:val="24"/>
          <w:szCs w:val="24"/>
        </w:rPr>
        <w:t>26</w:t>
      </w:r>
      <w:r w:rsidRPr="007C7B63">
        <w:rPr>
          <w:rFonts w:ascii="Times New Roman" w:hAnsi="Times New Roman" w:cs="Times New Roman"/>
          <w:sz w:val="24"/>
          <w:szCs w:val="24"/>
        </w:rPr>
        <w:t xml:space="preserve"> millones de pesos.</w:t>
      </w:r>
    </w:p>
    <w:p w:rsidR="002F576C" w:rsidRPr="007C7B63" w:rsidRDefault="002F576C"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ab/>
        <w:t xml:space="preserve">Esto al principio suena lógico y entendible, por los crecientes índices de delincuencia que se reportan en el municipio, pero lo que no se puede dejar pasar es la falta de transparencia con lo que se están trabajando, para muchas personas la famosa frase de que </w:t>
      </w:r>
      <w:r w:rsidR="00BE427D" w:rsidRPr="007C7B63">
        <w:rPr>
          <w:rFonts w:ascii="Times New Roman" w:hAnsi="Times New Roman" w:cs="Times New Roman"/>
          <w:sz w:val="24"/>
          <w:szCs w:val="24"/>
        </w:rPr>
        <w:t>“</w:t>
      </w:r>
      <w:r w:rsidRPr="007C7B63">
        <w:rPr>
          <w:rFonts w:ascii="Times New Roman" w:hAnsi="Times New Roman" w:cs="Times New Roman"/>
          <w:sz w:val="24"/>
          <w:szCs w:val="24"/>
        </w:rPr>
        <w:t>el fin justifica a los medios</w:t>
      </w:r>
      <w:r w:rsidR="00BE427D" w:rsidRPr="007C7B63">
        <w:rPr>
          <w:rFonts w:ascii="Times New Roman" w:hAnsi="Times New Roman" w:cs="Times New Roman"/>
          <w:sz w:val="24"/>
          <w:szCs w:val="24"/>
        </w:rPr>
        <w:t>”</w:t>
      </w:r>
      <w:r w:rsidRPr="007C7B63">
        <w:rPr>
          <w:rFonts w:ascii="Times New Roman" w:hAnsi="Times New Roman" w:cs="Times New Roman"/>
          <w:sz w:val="24"/>
          <w:szCs w:val="24"/>
        </w:rPr>
        <w:t xml:space="preserve">, es un dogma sobre todo en el ámbito de </w:t>
      </w:r>
      <w:r w:rsidR="00863781" w:rsidRPr="007C7B63">
        <w:rPr>
          <w:rFonts w:ascii="Times New Roman" w:hAnsi="Times New Roman" w:cs="Times New Roman"/>
          <w:sz w:val="24"/>
          <w:szCs w:val="24"/>
        </w:rPr>
        <w:t>la Administración o la política, c</w:t>
      </w:r>
      <w:r w:rsidRPr="007C7B63">
        <w:rPr>
          <w:rFonts w:ascii="Times New Roman" w:hAnsi="Times New Roman" w:cs="Times New Roman"/>
          <w:sz w:val="24"/>
          <w:szCs w:val="24"/>
        </w:rPr>
        <w:t>uestión que sólo nos lleva a permear en el estado de derecho y la legalidad con la finalidad de crear salidas fáciles y sin sustento real.</w:t>
      </w:r>
    </w:p>
    <w:p w:rsidR="008839C5" w:rsidRPr="007C7B63" w:rsidRDefault="002F576C"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ab/>
        <w:t xml:space="preserve">El presente instrumento legislativo está formulado con apego a derecho y al respeto a la autonomía del </w:t>
      </w:r>
      <w:r w:rsidR="00863781" w:rsidRPr="007C7B63">
        <w:rPr>
          <w:rFonts w:ascii="Times New Roman" w:hAnsi="Times New Roman" w:cs="Times New Roman"/>
          <w:sz w:val="24"/>
          <w:szCs w:val="24"/>
        </w:rPr>
        <w:t xml:space="preserve">municipio </w:t>
      </w:r>
      <w:r w:rsidRPr="007C7B63">
        <w:rPr>
          <w:rFonts w:ascii="Times New Roman" w:hAnsi="Times New Roman" w:cs="Times New Roman"/>
          <w:sz w:val="24"/>
          <w:szCs w:val="24"/>
        </w:rPr>
        <w:t>de Netzahualcóyotl, por tanto es importante mencionar que uno de los motivos que funda en esta situación radica en la invitación generada por el Presidente Municipal</w:t>
      </w:r>
      <w:r w:rsidR="00863781" w:rsidRPr="007C7B63">
        <w:rPr>
          <w:rFonts w:ascii="Times New Roman" w:hAnsi="Times New Roman" w:cs="Times New Roman"/>
          <w:sz w:val="24"/>
          <w:szCs w:val="24"/>
        </w:rPr>
        <w:t>,</w:t>
      </w:r>
      <w:r w:rsidRPr="007C7B63">
        <w:rPr>
          <w:rFonts w:ascii="Times New Roman" w:hAnsi="Times New Roman" w:cs="Times New Roman"/>
          <w:sz w:val="24"/>
          <w:szCs w:val="24"/>
        </w:rPr>
        <w:t xml:space="preserve"> Adolfo Cerqueda Rebollo, quien en la décima sesión ordinaria de cabildo de Netzahualcóyotl argumentó que es necesario que no sólo se critiquen las acciones de gobierno que él encabeza, sino que se trabaje en conjunto con la ciudadanía</w:t>
      </w:r>
      <w:r w:rsidR="008839C5" w:rsidRPr="007C7B63">
        <w:rPr>
          <w:rFonts w:ascii="Times New Roman" w:hAnsi="Times New Roman" w:cs="Times New Roman"/>
          <w:sz w:val="24"/>
          <w:szCs w:val="24"/>
        </w:rPr>
        <w:t>.</w:t>
      </w:r>
    </w:p>
    <w:p w:rsidR="002F576C" w:rsidRPr="007C7B63" w:rsidRDefault="008839C5" w:rsidP="00AA1047">
      <w:pPr>
        <w:pStyle w:val="Sinespaciado"/>
        <w:ind w:firstLine="709"/>
        <w:jc w:val="both"/>
        <w:rPr>
          <w:rFonts w:ascii="Times New Roman" w:hAnsi="Times New Roman" w:cs="Times New Roman"/>
          <w:sz w:val="24"/>
          <w:szCs w:val="24"/>
        </w:rPr>
      </w:pPr>
      <w:r w:rsidRPr="007C7B63">
        <w:rPr>
          <w:rFonts w:ascii="Times New Roman" w:hAnsi="Times New Roman" w:cs="Times New Roman"/>
          <w:sz w:val="24"/>
          <w:szCs w:val="24"/>
        </w:rPr>
        <w:t xml:space="preserve">En </w:t>
      </w:r>
      <w:r w:rsidR="002F576C" w:rsidRPr="007C7B63">
        <w:rPr>
          <w:rFonts w:ascii="Times New Roman" w:hAnsi="Times New Roman" w:cs="Times New Roman"/>
          <w:sz w:val="24"/>
          <w:szCs w:val="24"/>
        </w:rPr>
        <w:t xml:space="preserve">dicha sesión de cabildo el titular del Ejecutivo Municipal, expresó que es necesario que los legisladores federales o locales, no sólo señalen si existe una falla o problemática </w:t>
      </w:r>
      <w:r w:rsidRPr="007C7B63">
        <w:rPr>
          <w:rFonts w:ascii="Times New Roman" w:hAnsi="Times New Roman" w:cs="Times New Roman"/>
          <w:sz w:val="24"/>
          <w:szCs w:val="24"/>
        </w:rPr>
        <w:t xml:space="preserve">sino </w:t>
      </w:r>
      <w:r w:rsidR="002F576C" w:rsidRPr="007C7B63">
        <w:rPr>
          <w:rFonts w:ascii="Times New Roman" w:hAnsi="Times New Roman" w:cs="Times New Roman"/>
          <w:sz w:val="24"/>
          <w:szCs w:val="24"/>
        </w:rPr>
        <w:t>que pudieran genera</w:t>
      </w:r>
      <w:r w:rsidR="00EA6A93" w:rsidRPr="007C7B63">
        <w:rPr>
          <w:rFonts w:ascii="Times New Roman" w:hAnsi="Times New Roman" w:cs="Times New Roman"/>
          <w:sz w:val="24"/>
          <w:szCs w:val="24"/>
        </w:rPr>
        <w:t>r</w:t>
      </w:r>
      <w:r w:rsidR="002F576C" w:rsidRPr="007C7B63">
        <w:rPr>
          <w:rFonts w:ascii="Times New Roman" w:hAnsi="Times New Roman" w:cs="Times New Roman"/>
          <w:sz w:val="24"/>
          <w:szCs w:val="24"/>
        </w:rPr>
        <w:t xml:space="preserve"> mecanismos que contribuyan en favor del municipio.</w:t>
      </w:r>
    </w:p>
    <w:p w:rsidR="002F576C" w:rsidRPr="007C7B63" w:rsidRDefault="002F576C"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ab/>
        <w:t>Por tanto y no sólo la posición de legisladores del Estado de México, sino como vecinos y habitantes de Neza</w:t>
      </w:r>
      <w:r w:rsidR="008839C5" w:rsidRPr="007C7B63">
        <w:rPr>
          <w:rFonts w:ascii="Times New Roman" w:hAnsi="Times New Roman" w:cs="Times New Roman"/>
          <w:sz w:val="24"/>
          <w:szCs w:val="24"/>
        </w:rPr>
        <w:t>, h</w:t>
      </w:r>
      <w:r w:rsidRPr="007C7B63">
        <w:rPr>
          <w:rFonts w:ascii="Times New Roman" w:hAnsi="Times New Roman" w:cs="Times New Roman"/>
          <w:sz w:val="24"/>
          <w:szCs w:val="24"/>
        </w:rPr>
        <w:t>acemos uso de los mecanismos que la legislación nacional como del Estado de México nos ha conferido para mejorar la calidad de vida del municipio en comento.</w:t>
      </w:r>
    </w:p>
    <w:p w:rsidR="002F576C" w:rsidRPr="007C7B63" w:rsidRDefault="002F576C"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ab/>
        <w:t xml:space="preserve">Dentro de nuestra argumentación buscamos que los recursos con los que cuenta el municipio sean bien aprovechados y no sean </w:t>
      </w:r>
      <w:r w:rsidR="00B0122B" w:rsidRPr="007C7B63">
        <w:rPr>
          <w:rFonts w:ascii="Times New Roman" w:hAnsi="Times New Roman" w:cs="Times New Roman"/>
          <w:sz w:val="24"/>
          <w:szCs w:val="24"/>
        </w:rPr>
        <w:t>di</w:t>
      </w:r>
      <w:r w:rsidRPr="007C7B63">
        <w:rPr>
          <w:rFonts w:ascii="Times New Roman" w:hAnsi="Times New Roman" w:cs="Times New Roman"/>
          <w:sz w:val="24"/>
          <w:szCs w:val="24"/>
        </w:rPr>
        <w:t>lapidados, sino que lleguen a un buen puerto en favor de las y los ciudadanos.</w:t>
      </w:r>
    </w:p>
    <w:p w:rsidR="002F576C" w:rsidRPr="007C7B63" w:rsidRDefault="002F576C"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ab/>
        <w:t>Como se mencionó con atención el cuerpo edilicio municipal en el mes de febrero del presente año, aprobó el acuerdo 57 en el que se instruye al titular de la Dirección de Administración realice los procedimientos adquisitivos correspondientes, conforme a los ordenamientos legales para la contratación de los bienes y servicios para el cumplimiento del acuerdo, asís como también se instruye al titular de la Tesorería Municipal para que se lleve a cabo las operaciones financieras, transferencias y adecuaciones presupuestales necesarias para generar los ajustes de costos que aseguren el cumplimiento de las obligaciones contraídas para el cumplimiento del acuerdo.</w:t>
      </w:r>
    </w:p>
    <w:p w:rsidR="003F568A" w:rsidRPr="007C7B63" w:rsidRDefault="002F576C"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ab/>
        <w:t>El generar un acuerdo con instrucciones y montos tan precisos requiere</w:t>
      </w:r>
      <w:r w:rsidR="00B0122B" w:rsidRPr="007C7B63">
        <w:rPr>
          <w:rFonts w:ascii="Times New Roman" w:hAnsi="Times New Roman" w:cs="Times New Roman"/>
          <w:sz w:val="24"/>
          <w:szCs w:val="24"/>
        </w:rPr>
        <w:t xml:space="preserve"> de</w:t>
      </w:r>
      <w:r w:rsidRPr="007C7B63">
        <w:rPr>
          <w:rFonts w:ascii="Times New Roman" w:hAnsi="Times New Roman" w:cs="Times New Roman"/>
          <w:sz w:val="24"/>
          <w:szCs w:val="24"/>
        </w:rPr>
        <w:t xml:space="preserve"> contar con un estudio técnico que sustente dicha solicitud, mismo que no se plasmó en el cuerpo jurídico</w:t>
      </w:r>
      <w:r w:rsidR="006D4A9C" w:rsidRPr="007C7B63">
        <w:rPr>
          <w:rFonts w:ascii="Times New Roman" w:hAnsi="Times New Roman" w:cs="Times New Roman"/>
          <w:sz w:val="24"/>
          <w:szCs w:val="24"/>
        </w:rPr>
        <w:t xml:space="preserve"> del </w:t>
      </w:r>
      <w:r w:rsidR="006D4A9C" w:rsidRPr="007C7B63">
        <w:rPr>
          <w:rFonts w:ascii="Times New Roman" w:hAnsi="Times New Roman" w:cs="Times New Roman"/>
          <w:sz w:val="24"/>
          <w:szCs w:val="24"/>
        </w:rPr>
        <w:lastRenderedPageBreak/>
        <w:t>acuerdo,</w:t>
      </w:r>
      <w:r w:rsidR="003F568A" w:rsidRPr="007C7B63">
        <w:rPr>
          <w:rFonts w:ascii="Times New Roman" w:hAnsi="Times New Roman" w:cs="Times New Roman"/>
          <w:sz w:val="24"/>
          <w:szCs w:val="24"/>
          <w:shd w:val="clear" w:color="auto" w:fill="FFFFFF"/>
        </w:rPr>
        <w:t xml:space="preserve"> el sitio oficial y la exposición de motivos del documento aprobad</w:t>
      </w:r>
      <w:r w:rsidR="00B0122B" w:rsidRPr="007C7B63">
        <w:rPr>
          <w:rFonts w:ascii="Times New Roman" w:hAnsi="Times New Roman" w:cs="Times New Roman"/>
          <w:sz w:val="24"/>
          <w:szCs w:val="24"/>
          <w:shd w:val="clear" w:color="auto" w:fill="FFFFFF"/>
        </w:rPr>
        <w:t>o</w:t>
      </w:r>
      <w:r w:rsidR="003F568A" w:rsidRPr="007C7B63">
        <w:rPr>
          <w:rFonts w:ascii="Times New Roman" w:hAnsi="Times New Roman" w:cs="Times New Roman"/>
          <w:sz w:val="24"/>
          <w:szCs w:val="24"/>
          <w:shd w:val="clear" w:color="auto" w:fill="FFFFFF"/>
        </w:rPr>
        <w:t xml:space="preserve"> en el cuerpo edilicio hace referencia a la Constitución Política de los Estados Unidos, citando los artículos 21 y 115 de la misma primero, segundo, cuarto y quinto, fracción VIII y VIII de la Ley General del Sistema Nacional de Seguridad Pública</w:t>
      </w:r>
      <w:r w:rsidR="00FD28B7" w:rsidRPr="007C7B63">
        <w:rPr>
          <w:rFonts w:ascii="Times New Roman" w:hAnsi="Times New Roman" w:cs="Times New Roman"/>
          <w:sz w:val="24"/>
          <w:szCs w:val="24"/>
          <w:shd w:val="clear" w:color="auto" w:fill="FFFFFF"/>
        </w:rPr>
        <w:t>; e</w:t>
      </w:r>
      <w:r w:rsidR="003F568A" w:rsidRPr="007C7B63">
        <w:rPr>
          <w:rFonts w:ascii="Times New Roman" w:hAnsi="Times New Roman" w:cs="Times New Roman"/>
          <w:sz w:val="24"/>
          <w:szCs w:val="24"/>
          <w:shd w:val="clear" w:color="auto" w:fill="FFFFFF"/>
        </w:rPr>
        <w:t>l 125 y el 128 de la Constitución Política del Estado Libre y Soberano de México, el 48 fracción I de la Ley Orgánica Municipal del Estado de México y el artículo 82 fracción IV de la Ley de Contratación Pública del Estado de México y Municipios, para tener un fundamento legal, pero se dejaron fuera los preceptos legales fundamentales para contar con una plena transparencia, equidad y un</w:t>
      </w:r>
      <w:r w:rsidR="00FD28B7" w:rsidRPr="007C7B63">
        <w:rPr>
          <w:rFonts w:ascii="Times New Roman" w:hAnsi="Times New Roman" w:cs="Times New Roman"/>
          <w:sz w:val="24"/>
          <w:szCs w:val="24"/>
          <w:shd w:val="clear" w:color="auto" w:fill="FFFFFF"/>
        </w:rPr>
        <w:t xml:space="preserve"> óptimo proceso administrativo.</w:t>
      </w:r>
    </w:p>
    <w:p w:rsidR="00967791" w:rsidRPr="007C7B63" w:rsidRDefault="003F568A" w:rsidP="00AA1047">
      <w:pPr>
        <w:pStyle w:val="Sinespaciado"/>
        <w:ind w:firstLine="708"/>
        <w:jc w:val="both"/>
        <w:rPr>
          <w:rFonts w:ascii="Times New Roman" w:hAnsi="Times New Roman" w:cs="Times New Roman"/>
          <w:sz w:val="24"/>
          <w:szCs w:val="24"/>
          <w:shd w:val="clear" w:color="auto" w:fill="FFFFFF"/>
        </w:rPr>
      </w:pPr>
      <w:r w:rsidRPr="007C7B63">
        <w:rPr>
          <w:rFonts w:ascii="Times New Roman" w:hAnsi="Times New Roman" w:cs="Times New Roman"/>
          <w:sz w:val="24"/>
          <w:szCs w:val="24"/>
          <w:shd w:val="clear" w:color="auto" w:fill="FFFFFF"/>
        </w:rPr>
        <w:t>Antes de proseguir, no se omite decir que el alcalde mencionó que aún existe un procedimiento para la contratación del servicio de arrendamiento de las patrullas, ya que en las se</w:t>
      </w:r>
      <w:r w:rsidR="00FD28B7" w:rsidRPr="007C7B63">
        <w:rPr>
          <w:rFonts w:ascii="Times New Roman" w:hAnsi="Times New Roman" w:cs="Times New Roman"/>
          <w:sz w:val="24"/>
          <w:szCs w:val="24"/>
          <w:shd w:val="clear" w:color="auto" w:fill="FFFFFF"/>
        </w:rPr>
        <w:t>sion</w:t>
      </w:r>
      <w:r w:rsidRPr="007C7B63">
        <w:rPr>
          <w:rFonts w:ascii="Times New Roman" w:hAnsi="Times New Roman" w:cs="Times New Roman"/>
          <w:sz w:val="24"/>
          <w:szCs w:val="24"/>
          <w:shd w:val="clear" w:color="auto" w:fill="FFFFFF"/>
        </w:rPr>
        <w:t xml:space="preserve">es </w:t>
      </w:r>
      <w:r w:rsidR="00967791" w:rsidRPr="007C7B63">
        <w:rPr>
          <w:rFonts w:ascii="Times New Roman" w:hAnsi="Times New Roman" w:cs="Times New Roman"/>
          <w:sz w:val="24"/>
          <w:szCs w:val="24"/>
          <w:shd w:val="clear" w:color="auto" w:fill="FFFFFF"/>
        </w:rPr>
        <w:t>XII</w:t>
      </w:r>
      <w:r w:rsidRPr="007C7B63">
        <w:rPr>
          <w:rFonts w:ascii="Times New Roman" w:hAnsi="Times New Roman" w:cs="Times New Roman"/>
          <w:sz w:val="24"/>
          <w:szCs w:val="24"/>
          <w:shd w:val="clear" w:color="auto" w:fill="FFFFFF"/>
        </w:rPr>
        <w:t xml:space="preserve">, </w:t>
      </w:r>
      <w:r w:rsidR="00967791" w:rsidRPr="007C7B63">
        <w:rPr>
          <w:rFonts w:ascii="Times New Roman" w:hAnsi="Times New Roman" w:cs="Times New Roman"/>
          <w:sz w:val="24"/>
          <w:szCs w:val="24"/>
          <w:shd w:val="clear" w:color="auto" w:fill="FFFFFF"/>
        </w:rPr>
        <w:t xml:space="preserve">XIII </w:t>
      </w:r>
      <w:r w:rsidRPr="007C7B63">
        <w:rPr>
          <w:rFonts w:ascii="Times New Roman" w:hAnsi="Times New Roman" w:cs="Times New Roman"/>
          <w:sz w:val="24"/>
          <w:szCs w:val="24"/>
          <w:shd w:val="clear" w:color="auto" w:fill="FFFFFF"/>
        </w:rPr>
        <w:t>ordinaria de Cabildo, diversos síndicos y regidores se pronunciaron por la falta de transparencia en diversos procesos administrativos, sobre todo en el referente a este arrendamiento de vehículos para patrullas</w:t>
      </w:r>
      <w:r w:rsidR="00967791" w:rsidRPr="007C7B63">
        <w:rPr>
          <w:rFonts w:ascii="Times New Roman" w:hAnsi="Times New Roman" w:cs="Times New Roman"/>
          <w:sz w:val="24"/>
          <w:szCs w:val="24"/>
          <w:shd w:val="clear" w:color="auto" w:fill="FFFFFF"/>
        </w:rPr>
        <w:t>.</w:t>
      </w:r>
    </w:p>
    <w:p w:rsidR="00967791" w:rsidRPr="007C7B63" w:rsidRDefault="00967791" w:rsidP="00AA1047">
      <w:pPr>
        <w:pStyle w:val="Sinespaciado"/>
        <w:ind w:firstLine="708"/>
        <w:jc w:val="both"/>
        <w:rPr>
          <w:rFonts w:ascii="Times New Roman" w:hAnsi="Times New Roman" w:cs="Times New Roman"/>
          <w:sz w:val="24"/>
          <w:szCs w:val="24"/>
          <w:shd w:val="clear" w:color="auto" w:fill="FFFFFF"/>
        </w:rPr>
      </w:pPr>
      <w:r w:rsidRPr="007C7B63">
        <w:rPr>
          <w:rFonts w:ascii="Times New Roman" w:hAnsi="Times New Roman" w:cs="Times New Roman"/>
          <w:sz w:val="24"/>
          <w:szCs w:val="24"/>
          <w:shd w:val="clear" w:color="auto" w:fill="FFFFFF"/>
        </w:rPr>
        <w:t xml:space="preserve">El </w:t>
      </w:r>
      <w:r w:rsidR="003F568A" w:rsidRPr="007C7B63">
        <w:rPr>
          <w:rFonts w:ascii="Times New Roman" w:hAnsi="Times New Roman" w:cs="Times New Roman"/>
          <w:sz w:val="24"/>
          <w:szCs w:val="24"/>
          <w:shd w:val="clear" w:color="auto" w:fill="FFFFFF"/>
        </w:rPr>
        <w:t>responsable de la administración informó a sus compañeros de Cabildo como se muestra en la transmisión de las sesiones, mismas que pueden ser consultadas en la programa de YouTube en el canal oficial del municipio, que la Dirección de Administración Municipal estaba</w:t>
      </w:r>
      <w:r w:rsidRPr="007C7B63">
        <w:rPr>
          <w:rFonts w:ascii="Times New Roman" w:hAnsi="Times New Roman" w:cs="Times New Roman"/>
          <w:sz w:val="24"/>
          <w:szCs w:val="24"/>
          <w:shd w:val="clear" w:color="auto" w:fill="FFFFFF"/>
        </w:rPr>
        <w:t xml:space="preserve"> aún</w:t>
      </w:r>
      <w:r w:rsidR="003F568A" w:rsidRPr="007C7B63">
        <w:rPr>
          <w:rFonts w:ascii="Times New Roman" w:hAnsi="Times New Roman" w:cs="Times New Roman"/>
          <w:sz w:val="24"/>
          <w:szCs w:val="24"/>
          <w:shd w:val="clear" w:color="auto" w:fill="FFFFFF"/>
        </w:rPr>
        <w:t xml:space="preserve"> esperando los documentos que soportarían dichos actos previamente aprobados, cuestión que como se mencionó, levanta muchas dudas, cómo es posible que los miembros del Cabildo sin importar el color que representen aprobaran un acuerdo con un alto impacto presupuestal sin tener un respal</w:t>
      </w:r>
      <w:r w:rsidRPr="007C7B63">
        <w:rPr>
          <w:rFonts w:ascii="Times New Roman" w:hAnsi="Times New Roman" w:cs="Times New Roman"/>
          <w:sz w:val="24"/>
          <w:szCs w:val="24"/>
          <w:shd w:val="clear" w:color="auto" w:fill="FFFFFF"/>
        </w:rPr>
        <w:t>do técnico.</w:t>
      </w:r>
    </w:p>
    <w:p w:rsidR="003F568A" w:rsidRPr="007C7B63" w:rsidRDefault="00967791" w:rsidP="00AA1047">
      <w:pPr>
        <w:pStyle w:val="Sinespaciado"/>
        <w:ind w:firstLine="708"/>
        <w:jc w:val="both"/>
        <w:rPr>
          <w:rFonts w:ascii="Times New Roman" w:hAnsi="Times New Roman" w:cs="Times New Roman"/>
          <w:sz w:val="24"/>
          <w:szCs w:val="24"/>
          <w:shd w:val="clear" w:color="auto" w:fill="FFFFFF"/>
        </w:rPr>
      </w:pPr>
      <w:r w:rsidRPr="007C7B63">
        <w:rPr>
          <w:rFonts w:ascii="Times New Roman" w:hAnsi="Times New Roman" w:cs="Times New Roman"/>
          <w:sz w:val="24"/>
          <w:szCs w:val="24"/>
          <w:shd w:val="clear" w:color="auto" w:fill="FFFFFF"/>
        </w:rPr>
        <w:t>E</w:t>
      </w:r>
      <w:r w:rsidR="003F568A" w:rsidRPr="007C7B63">
        <w:rPr>
          <w:rFonts w:ascii="Times New Roman" w:hAnsi="Times New Roman" w:cs="Times New Roman"/>
          <w:sz w:val="24"/>
          <w:szCs w:val="24"/>
          <w:shd w:val="clear" w:color="auto" w:fill="FFFFFF"/>
        </w:rPr>
        <w:t xml:space="preserve">n ese sentido, es importante que se subsane esa falta de información para que se puedan evitar actos de corrupción donde se generen contratos con precios inflados que sólo dañen las arcas municipales en favor de unos cuantos. </w:t>
      </w:r>
    </w:p>
    <w:p w:rsidR="003F568A" w:rsidRPr="007C7B63" w:rsidRDefault="003F568A" w:rsidP="00AA1047">
      <w:pPr>
        <w:pStyle w:val="Sinespaciado"/>
        <w:ind w:firstLine="708"/>
        <w:jc w:val="both"/>
        <w:rPr>
          <w:rFonts w:ascii="Times New Roman" w:hAnsi="Times New Roman" w:cs="Times New Roman"/>
          <w:sz w:val="24"/>
          <w:szCs w:val="24"/>
          <w:shd w:val="clear" w:color="auto" w:fill="FFFFFF"/>
        </w:rPr>
      </w:pPr>
      <w:r w:rsidRPr="007C7B63">
        <w:rPr>
          <w:rFonts w:ascii="Times New Roman" w:hAnsi="Times New Roman" w:cs="Times New Roman"/>
          <w:sz w:val="24"/>
          <w:szCs w:val="24"/>
          <w:shd w:val="clear" w:color="auto" w:fill="FFFFFF"/>
        </w:rPr>
        <w:t>Por una parte el acuerdo que se sustenta en la autonomía que tienen los municipios de acuerdo con el artículo 115 de la Carta Magna, que establece que estos entes estarán investidos de personalidad jurídica y manejarán su patrimonio conforme a la ley, así como el inciso h) del mismo que determina que la Policía Preventiva Municipal y Tránsito serán competencia del nivel municipal, cuestión que es de suma importancia, pero que no por ello significa que puedan hacer uso de los recursos con el amparo de la opacidad; ante estos dichos no se puede omitir la existencia del artículo 134 de la Ley de la Constitución Política de los Estados Unidos Mexicanos, a la que a la letra dice:</w:t>
      </w:r>
    </w:p>
    <w:p w:rsidR="003F568A" w:rsidRPr="007C7B63" w:rsidRDefault="00AA1047" w:rsidP="00AA1047">
      <w:pPr>
        <w:pStyle w:val="Sinespaciado"/>
        <w:ind w:firstLine="708"/>
        <w:jc w:val="both"/>
        <w:rPr>
          <w:rFonts w:ascii="Times New Roman" w:hAnsi="Times New Roman" w:cs="Times New Roman"/>
          <w:sz w:val="24"/>
          <w:szCs w:val="24"/>
          <w:shd w:val="clear" w:color="auto" w:fill="FFFFFF"/>
        </w:rPr>
      </w:pPr>
      <w:r w:rsidRPr="007C7B63">
        <w:rPr>
          <w:rFonts w:ascii="Times New Roman" w:hAnsi="Times New Roman" w:cs="Times New Roman"/>
          <w:sz w:val="24"/>
          <w:szCs w:val="24"/>
          <w:shd w:val="clear" w:color="auto" w:fill="FFFFFF"/>
        </w:rPr>
        <w:t xml:space="preserve">Artículo </w:t>
      </w:r>
      <w:r w:rsidR="003F568A" w:rsidRPr="007C7B63">
        <w:rPr>
          <w:rFonts w:ascii="Times New Roman" w:hAnsi="Times New Roman" w:cs="Times New Roman"/>
          <w:sz w:val="24"/>
          <w:szCs w:val="24"/>
          <w:shd w:val="clear" w:color="auto" w:fill="FFFFFF"/>
        </w:rPr>
        <w:t>134. Los recursos económicos que se dispongan, que disponga la Federación, las Entidades Federativas, los municipios y las demarcaciones territoriales de la Ciudad de México se administrarán con eficiencia, eficacia, economía, transparencia y honradez pa</w:t>
      </w:r>
      <w:r w:rsidR="00FB7BC4" w:rsidRPr="007C7B63">
        <w:rPr>
          <w:rFonts w:ascii="Times New Roman" w:hAnsi="Times New Roman" w:cs="Times New Roman"/>
          <w:sz w:val="24"/>
          <w:szCs w:val="24"/>
          <w:shd w:val="clear" w:color="auto" w:fill="FFFFFF"/>
        </w:rPr>
        <w:t>ra satisfacer los objetivos a lo</w:t>
      </w:r>
      <w:r w:rsidR="003F568A" w:rsidRPr="007C7B63">
        <w:rPr>
          <w:rFonts w:ascii="Times New Roman" w:hAnsi="Times New Roman" w:cs="Times New Roman"/>
          <w:sz w:val="24"/>
          <w:szCs w:val="24"/>
          <w:shd w:val="clear" w:color="auto" w:fill="FFFFFF"/>
        </w:rPr>
        <w:t xml:space="preserve">s que están destinados, los resultados del ejercicio de dichos recursos serán evaluados por las instancias técnicas que establecen respectivamente la Federación y las Entidades Federativas, con el objetivo de proporcionar propiciar que los recursos económicos </w:t>
      </w:r>
      <w:r w:rsidR="00E9377D" w:rsidRPr="007C7B63">
        <w:rPr>
          <w:rFonts w:ascii="Times New Roman" w:hAnsi="Times New Roman" w:cs="Times New Roman"/>
          <w:sz w:val="24"/>
          <w:szCs w:val="24"/>
          <w:shd w:val="clear" w:color="auto" w:fill="FFFFFF"/>
        </w:rPr>
        <w:t xml:space="preserve">se </w:t>
      </w:r>
      <w:r w:rsidR="003F568A" w:rsidRPr="007C7B63">
        <w:rPr>
          <w:rFonts w:ascii="Times New Roman" w:hAnsi="Times New Roman" w:cs="Times New Roman"/>
          <w:sz w:val="24"/>
          <w:szCs w:val="24"/>
          <w:shd w:val="clear" w:color="auto" w:fill="FFFFFF"/>
        </w:rPr>
        <w:t>asignen en los respectivos presupuestos en los términos del párrafo precedente, lo anterior, sin menoscabo de lo dispuesto en los artículos 26, apartado C, 74 fracció</w:t>
      </w:r>
      <w:r w:rsidR="00E9377D" w:rsidRPr="007C7B63">
        <w:rPr>
          <w:rFonts w:ascii="Times New Roman" w:hAnsi="Times New Roman" w:cs="Times New Roman"/>
          <w:sz w:val="24"/>
          <w:szCs w:val="24"/>
          <w:shd w:val="clear" w:color="auto" w:fill="FFFFFF"/>
        </w:rPr>
        <w:t>n VI y 79 de esta Constitución.</w:t>
      </w:r>
    </w:p>
    <w:p w:rsidR="00517FE2" w:rsidRPr="007C7B63" w:rsidRDefault="003F568A" w:rsidP="00AA1047">
      <w:pPr>
        <w:pStyle w:val="Sinespaciado"/>
        <w:ind w:firstLine="708"/>
        <w:jc w:val="both"/>
        <w:rPr>
          <w:rFonts w:ascii="Times New Roman" w:hAnsi="Times New Roman" w:cs="Times New Roman"/>
          <w:sz w:val="24"/>
          <w:szCs w:val="24"/>
          <w:shd w:val="clear" w:color="auto" w:fill="FFFFFF"/>
        </w:rPr>
      </w:pPr>
      <w:r w:rsidRPr="007C7B63">
        <w:rPr>
          <w:rFonts w:ascii="Times New Roman" w:hAnsi="Times New Roman" w:cs="Times New Roman"/>
          <w:sz w:val="24"/>
          <w:szCs w:val="24"/>
          <w:shd w:val="clear" w:color="auto" w:fill="FFFFFF"/>
        </w:rPr>
        <w:t xml:space="preserve">Las adquisiciones, arrendamientos y enajenaciones de todo tipo de bienes, prestación de servicios de cualquier naturaleza y de la contratación de obra que realicen se adjudicarán o llevarán a cabo a través de las licitaciones públicas mediante convocatoria pública, para que libremente se presenten proposiciones solventes en sobre cerrado, que será abierto públicamente a fin de asegurar el estado, las mejores condiciones disponibles en cuanto a precio, calidad, financiamiento, oportunidad y demás circunstancias pertinentes, cuando las licitaciones a las que hace referencia el párrafo anterior no sean idóneas para asegurar dichas condiciones, las leyes establecerán las bases, procedimientos, reglas, requisitos y demás elementos para acreditar la </w:t>
      </w:r>
      <w:r w:rsidRPr="007C7B63">
        <w:rPr>
          <w:rFonts w:ascii="Times New Roman" w:hAnsi="Times New Roman" w:cs="Times New Roman"/>
          <w:sz w:val="24"/>
          <w:szCs w:val="24"/>
          <w:shd w:val="clear" w:color="auto" w:fill="FFFFFF"/>
        </w:rPr>
        <w:lastRenderedPageBreak/>
        <w:t>economía, eficacia, eficiencia, imparcialidad y honradez que aseguren las mejores condiciones para el Estado</w:t>
      </w:r>
      <w:r w:rsidR="00517FE2" w:rsidRPr="007C7B63">
        <w:rPr>
          <w:rFonts w:ascii="Times New Roman" w:hAnsi="Times New Roman" w:cs="Times New Roman"/>
          <w:sz w:val="24"/>
          <w:szCs w:val="24"/>
          <w:shd w:val="clear" w:color="auto" w:fill="FFFFFF"/>
        </w:rPr>
        <w:t>.</w:t>
      </w:r>
    </w:p>
    <w:p w:rsidR="003F568A" w:rsidRPr="007C7B63" w:rsidRDefault="00517FE2" w:rsidP="00AA1047">
      <w:pPr>
        <w:pStyle w:val="Sinespaciado"/>
        <w:ind w:firstLine="708"/>
        <w:jc w:val="both"/>
        <w:rPr>
          <w:rFonts w:ascii="Times New Roman" w:hAnsi="Times New Roman" w:cs="Times New Roman"/>
          <w:sz w:val="24"/>
          <w:szCs w:val="24"/>
          <w:shd w:val="clear" w:color="auto" w:fill="FFFFFF"/>
        </w:rPr>
      </w:pPr>
      <w:r w:rsidRPr="007C7B63">
        <w:rPr>
          <w:rFonts w:ascii="Times New Roman" w:hAnsi="Times New Roman" w:cs="Times New Roman"/>
          <w:sz w:val="24"/>
          <w:szCs w:val="24"/>
          <w:shd w:val="clear" w:color="auto" w:fill="FFFFFF"/>
        </w:rPr>
        <w:t xml:space="preserve">El </w:t>
      </w:r>
      <w:r w:rsidR="003F568A" w:rsidRPr="007C7B63">
        <w:rPr>
          <w:rFonts w:ascii="Times New Roman" w:hAnsi="Times New Roman" w:cs="Times New Roman"/>
          <w:sz w:val="24"/>
          <w:szCs w:val="24"/>
          <w:shd w:val="clear" w:color="auto" w:fill="FFFFFF"/>
        </w:rPr>
        <w:t xml:space="preserve">manejo de recursos económicos federales por parte de las Entidades Federativas, los municipios y las demarcaciones territoriales de la Ciudad de México se sujetarán a las bases de este artículo y a las leyes reglamentarias. </w:t>
      </w:r>
    </w:p>
    <w:p w:rsidR="00517FE2" w:rsidRPr="007C7B63" w:rsidRDefault="003F568A" w:rsidP="00AA1047">
      <w:pPr>
        <w:pStyle w:val="Sinespaciado"/>
        <w:ind w:firstLine="708"/>
        <w:jc w:val="both"/>
        <w:rPr>
          <w:rFonts w:ascii="Times New Roman" w:hAnsi="Times New Roman" w:cs="Times New Roman"/>
          <w:sz w:val="24"/>
          <w:szCs w:val="24"/>
          <w:shd w:val="clear" w:color="auto" w:fill="FFFFFF"/>
        </w:rPr>
      </w:pPr>
      <w:r w:rsidRPr="007C7B63">
        <w:rPr>
          <w:rFonts w:ascii="Times New Roman" w:hAnsi="Times New Roman" w:cs="Times New Roman"/>
          <w:sz w:val="24"/>
          <w:szCs w:val="24"/>
          <w:shd w:val="clear" w:color="auto" w:fill="FFFFFF"/>
        </w:rPr>
        <w:t>La evaluación sobre el ejercicio de dichos recursos se realizará por instancias técnicas en las Entidades Federativas a que se refiere el párrafo segundo de este artículo, los servidores públicos serán responsables del cumplimiento de las bases en los términos del Título Cuarto de esta Constitución</w:t>
      </w:r>
      <w:r w:rsidR="00517FE2" w:rsidRPr="007C7B63">
        <w:rPr>
          <w:rFonts w:ascii="Times New Roman" w:hAnsi="Times New Roman" w:cs="Times New Roman"/>
          <w:sz w:val="24"/>
          <w:szCs w:val="24"/>
          <w:shd w:val="clear" w:color="auto" w:fill="FFFFFF"/>
        </w:rPr>
        <w:t>.</w:t>
      </w:r>
    </w:p>
    <w:p w:rsidR="00517FE2" w:rsidRPr="007C7B63" w:rsidRDefault="00517FE2" w:rsidP="00AA1047">
      <w:pPr>
        <w:pStyle w:val="Sinespaciado"/>
        <w:ind w:firstLine="708"/>
        <w:jc w:val="both"/>
        <w:rPr>
          <w:rFonts w:ascii="Times New Roman" w:hAnsi="Times New Roman" w:cs="Times New Roman"/>
          <w:sz w:val="24"/>
          <w:szCs w:val="24"/>
          <w:shd w:val="clear" w:color="auto" w:fill="FFFFFF"/>
        </w:rPr>
      </w:pPr>
      <w:r w:rsidRPr="007C7B63">
        <w:rPr>
          <w:rFonts w:ascii="Times New Roman" w:hAnsi="Times New Roman" w:cs="Times New Roman"/>
          <w:sz w:val="24"/>
          <w:szCs w:val="24"/>
          <w:shd w:val="clear" w:color="auto" w:fill="FFFFFF"/>
        </w:rPr>
        <w:t xml:space="preserve">Los </w:t>
      </w:r>
      <w:r w:rsidR="003F568A" w:rsidRPr="007C7B63">
        <w:rPr>
          <w:rFonts w:ascii="Times New Roman" w:hAnsi="Times New Roman" w:cs="Times New Roman"/>
          <w:sz w:val="24"/>
          <w:szCs w:val="24"/>
          <w:shd w:val="clear" w:color="auto" w:fill="FFFFFF"/>
        </w:rPr>
        <w:t>servidores públicos de la Federación, las Entidades Federativas, los municipios, las demarcaciones territoriales en la Ciudad de México, tienen en todo tiempo la obligación de aplicar con imparcialidad los recursos públicos que estén bajo su responsabilidad sin influir en la equidad de la competencia entre los partidos políticos</w:t>
      </w:r>
      <w:r w:rsidRPr="007C7B63">
        <w:rPr>
          <w:rFonts w:ascii="Times New Roman" w:hAnsi="Times New Roman" w:cs="Times New Roman"/>
          <w:sz w:val="24"/>
          <w:szCs w:val="24"/>
          <w:shd w:val="clear" w:color="auto" w:fill="FFFFFF"/>
        </w:rPr>
        <w:t>.</w:t>
      </w:r>
    </w:p>
    <w:p w:rsidR="002E0571" w:rsidRPr="007C7B63" w:rsidRDefault="00517FE2" w:rsidP="00AA1047">
      <w:pPr>
        <w:pStyle w:val="Sinespaciado"/>
        <w:ind w:firstLine="708"/>
        <w:jc w:val="both"/>
        <w:rPr>
          <w:rFonts w:ascii="Times New Roman" w:hAnsi="Times New Roman" w:cs="Times New Roman"/>
          <w:sz w:val="24"/>
          <w:szCs w:val="24"/>
          <w:shd w:val="clear" w:color="auto" w:fill="FFFFFF"/>
        </w:rPr>
      </w:pPr>
      <w:r w:rsidRPr="007C7B63">
        <w:rPr>
          <w:rFonts w:ascii="Times New Roman" w:hAnsi="Times New Roman" w:cs="Times New Roman"/>
          <w:sz w:val="24"/>
          <w:szCs w:val="24"/>
          <w:shd w:val="clear" w:color="auto" w:fill="FFFFFF"/>
        </w:rPr>
        <w:t xml:space="preserve">La </w:t>
      </w:r>
      <w:r w:rsidR="003F568A" w:rsidRPr="007C7B63">
        <w:rPr>
          <w:rFonts w:ascii="Times New Roman" w:hAnsi="Times New Roman" w:cs="Times New Roman"/>
          <w:sz w:val="24"/>
          <w:szCs w:val="24"/>
          <w:shd w:val="clear" w:color="auto" w:fill="FFFFFF"/>
        </w:rPr>
        <w:t>propaganda bajo cualquier modalidad de comunicación social que difunden como tales los poderes públicos, los órganos autónomos, las dependencias y Entidades de la administración pública y cu</w:t>
      </w:r>
      <w:r w:rsidRPr="007C7B63">
        <w:rPr>
          <w:rFonts w:ascii="Times New Roman" w:hAnsi="Times New Roman" w:cs="Times New Roman"/>
          <w:sz w:val="24"/>
          <w:szCs w:val="24"/>
          <w:shd w:val="clear" w:color="auto" w:fill="FFFFFF"/>
        </w:rPr>
        <w:t>alquier otro ente entre los 3</w:t>
      </w:r>
      <w:r w:rsidR="003F568A" w:rsidRPr="007C7B63">
        <w:rPr>
          <w:rFonts w:ascii="Times New Roman" w:hAnsi="Times New Roman" w:cs="Times New Roman"/>
          <w:sz w:val="24"/>
          <w:szCs w:val="24"/>
          <w:shd w:val="clear" w:color="auto" w:fill="FFFFFF"/>
        </w:rPr>
        <w:t xml:space="preserve"> órdenes de Gobierno, deberá tener carácter institucional y fines informativos, educativos o de orientación social, en ningún caso esta propaganda incluirá nombres, imágenes, voces o símbolos que impliquen promoción personalizada de cualquier servidor público</w:t>
      </w:r>
      <w:r w:rsidR="002E0571" w:rsidRPr="007C7B63">
        <w:rPr>
          <w:rFonts w:ascii="Times New Roman" w:hAnsi="Times New Roman" w:cs="Times New Roman"/>
          <w:sz w:val="24"/>
          <w:szCs w:val="24"/>
          <w:shd w:val="clear" w:color="auto" w:fill="FFFFFF"/>
        </w:rPr>
        <w:t>.</w:t>
      </w:r>
    </w:p>
    <w:p w:rsidR="00F4710E" w:rsidRPr="007C7B63" w:rsidRDefault="002E0571" w:rsidP="00AA1047">
      <w:pPr>
        <w:pStyle w:val="Sinespaciado"/>
        <w:ind w:firstLine="708"/>
        <w:jc w:val="both"/>
        <w:rPr>
          <w:rFonts w:ascii="Times New Roman" w:hAnsi="Times New Roman" w:cs="Times New Roman"/>
          <w:sz w:val="24"/>
          <w:szCs w:val="24"/>
          <w:shd w:val="clear" w:color="auto" w:fill="FFFFFF"/>
        </w:rPr>
      </w:pPr>
      <w:r w:rsidRPr="007C7B63">
        <w:rPr>
          <w:rFonts w:ascii="Times New Roman" w:eastAsia="Times New Roman" w:hAnsi="Times New Roman" w:cs="Times New Roman"/>
          <w:sz w:val="24"/>
          <w:szCs w:val="24"/>
          <w:lang w:eastAsia="es-MX"/>
        </w:rPr>
        <w:t xml:space="preserve">Las </w:t>
      </w:r>
      <w:r w:rsidR="00F4710E" w:rsidRPr="007C7B63">
        <w:rPr>
          <w:rFonts w:ascii="Times New Roman" w:eastAsia="Times New Roman" w:hAnsi="Times New Roman" w:cs="Times New Roman"/>
          <w:sz w:val="24"/>
          <w:szCs w:val="24"/>
          <w:lang w:eastAsia="es-MX"/>
        </w:rPr>
        <w:t>leyes son sus respectivos ámbitos de aplicación garantizan el estricto cumpli</w:t>
      </w:r>
      <w:r w:rsidRPr="007C7B63">
        <w:rPr>
          <w:rFonts w:ascii="Times New Roman" w:eastAsia="Times New Roman" w:hAnsi="Times New Roman" w:cs="Times New Roman"/>
          <w:sz w:val="24"/>
          <w:szCs w:val="24"/>
          <w:lang w:eastAsia="es-MX"/>
        </w:rPr>
        <w:t>miento de lo previsto en los 2</w:t>
      </w:r>
      <w:r w:rsidR="00F4710E" w:rsidRPr="007C7B63">
        <w:rPr>
          <w:rFonts w:ascii="Times New Roman" w:eastAsia="Times New Roman" w:hAnsi="Times New Roman" w:cs="Times New Roman"/>
          <w:sz w:val="24"/>
          <w:szCs w:val="24"/>
          <w:lang w:eastAsia="es-MX"/>
        </w:rPr>
        <w:t xml:space="preserve"> párrafos anteriores incluyendo el régimen de sanciones que haya lugar. Permíteme tomo tantito agua, escribieron tanto.</w:t>
      </w:r>
    </w:p>
    <w:p w:rsidR="00795159" w:rsidRPr="007C7B63" w:rsidRDefault="00F4710E" w:rsidP="00AA1047">
      <w:pPr>
        <w:pStyle w:val="Sinespaciado"/>
        <w:jc w:val="both"/>
        <w:rPr>
          <w:rFonts w:ascii="Times New Roman" w:eastAsia="Times New Roman" w:hAnsi="Times New Roman" w:cs="Times New Roman"/>
          <w:sz w:val="24"/>
          <w:szCs w:val="24"/>
          <w:lang w:eastAsia="es-MX"/>
        </w:rPr>
      </w:pPr>
      <w:r w:rsidRPr="007C7B63">
        <w:rPr>
          <w:rFonts w:ascii="Times New Roman" w:eastAsia="Times New Roman" w:hAnsi="Times New Roman" w:cs="Times New Roman"/>
          <w:sz w:val="24"/>
          <w:szCs w:val="24"/>
          <w:lang w:eastAsia="es-MX"/>
        </w:rPr>
        <w:tab/>
        <w:t>Esta disposición general de la obligatoriedad para que el recurso de los municipios sea gestado con eficienci</w:t>
      </w:r>
      <w:r w:rsidR="00795159" w:rsidRPr="007C7B63">
        <w:rPr>
          <w:rFonts w:ascii="Times New Roman" w:eastAsia="Times New Roman" w:hAnsi="Times New Roman" w:cs="Times New Roman"/>
          <w:sz w:val="24"/>
          <w:szCs w:val="24"/>
          <w:lang w:eastAsia="es-MX"/>
        </w:rPr>
        <w:t>a y transparencia al momento no se</w:t>
      </w:r>
      <w:r w:rsidRPr="007C7B63">
        <w:rPr>
          <w:rFonts w:ascii="Times New Roman" w:eastAsia="Times New Roman" w:hAnsi="Times New Roman" w:cs="Times New Roman"/>
          <w:sz w:val="24"/>
          <w:szCs w:val="24"/>
          <w:lang w:eastAsia="es-MX"/>
        </w:rPr>
        <w:t xml:space="preserve"> han demostrado que se haya hecho alguna erogación, por lo que es importante que a realizarse esto se hag</w:t>
      </w:r>
      <w:r w:rsidR="00795159" w:rsidRPr="007C7B63">
        <w:rPr>
          <w:rFonts w:ascii="Times New Roman" w:eastAsia="Times New Roman" w:hAnsi="Times New Roman" w:cs="Times New Roman"/>
          <w:sz w:val="24"/>
          <w:szCs w:val="24"/>
          <w:lang w:eastAsia="es-MX"/>
        </w:rPr>
        <w:t>a con todo el apego a la norma.</w:t>
      </w:r>
    </w:p>
    <w:p w:rsidR="00891236" w:rsidRPr="007C7B63" w:rsidRDefault="00F4710E" w:rsidP="00AA1047">
      <w:pPr>
        <w:pStyle w:val="Sinespaciado"/>
        <w:ind w:firstLine="709"/>
        <w:jc w:val="both"/>
        <w:rPr>
          <w:rFonts w:ascii="Times New Roman" w:eastAsia="Times New Roman" w:hAnsi="Times New Roman" w:cs="Times New Roman"/>
          <w:sz w:val="24"/>
          <w:szCs w:val="24"/>
          <w:lang w:eastAsia="es-MX"/>
        </w:rPr>
      </w:pPr>
      <w:r w:rsidRPr="007C7B63">
        <w:rPr>
          <w:rFonts w:ascii="Times New Roman" w:eastAsia="Times New Roman" w:hAnsi="Times New Roman" w:cs="Times New Roman"/>
          <w:sz w:val="24"/>
          <w:szCs w:val="24"/>
          <w:lang w:eastAsia="es-MX"/>
        </w:rPr>
        <w:t>La nitidez en lo que refiere al gasto de las autoridades en los diferentes niveles d</w:t>
      </w:r>
      <w:r w:rsidR="00891236" w:rsidRPr="007C7B63">
        <w:rPr>
          <w:rFonts w:ascii="Times New Roman" w:eastAsia="Times New Roman" w:hAnsi="Times New Roman" w:cs="Times New Roman"/>
          <w:sz w:val="24"/>
          <w:szCs w:val="24"/>
          <w:lang w:eastAsia="es-MX"/>
        </w:rPr>
        <w:t>e gobierno no es cualquier cosa, e</w:t>
      </w:r>
      <w:r w:rsidRPr="007C7B63">
        <w:rPr>
          <w:rFonts w:ascii="Times New Roman" w:eastAsia="Times New Roman" w:hAnsi="Times New Roman" w:cs="Times New Roman"/>
          <w:sz w:val="24"/>
          <w:szCs w:val="24"/>
          <w:lang w:eastAsia="es-MX"/>
        </w:rPr>
        <w:t>s de hecho uno de los elementos que buscan acabar con la corrupción que tanto nos aqueja</w:t>
      </w:r>
      <w:r w:rsidR="00891236" w:rsidRPr="007C7B63">
        <w:rPr>
          <w:rFonts w:ascii="Times New Roman" w:eastAsia="Times New Roman" w:hAnsi="Times New Roman" w:cs="Times New Roman"/>
          <w:sz w:val="24"/>
          <w:szCs w:val="24"/>
          <w:lang w:eastAsia="es-MX"/>
        </w:rPr>
        <w:t>.</w:t>
      </w:r>
    </w:p>
    <w:p w:rsidR="00BA091F" w:rsidRPr="007C7B63" w:rsidRDefault="00891236" w:rsidP="00AA1047">
      <w:pPr>
        <w:pStyle w:val="Sinespaciado"/>
        <w:ind w:firstLine="709"/>
        <w:jc w:val="both"/>
        <w:rPr>
          <w:rFonts w:ascii="Times New Roman" w:eastAsia="Times New Roman" w:hAnsi="Times New Roman" w:cs="Times New Roman"/>
          <w:sz w:val="24"/>
          <w:szCs w:val="24"/>
          <w:lang w:eastAsia="es-MX"/>
        </w:rPr>
      </w:pPr>
      <w:r w:rsidRPr="007C7B63">
        <w:rPr>
          <w:rFonts w:ascii="Times New Roman" w:eastAsia="Times New Roman" w:hAnsi="Times New Roman" w:cs="Times New Roman"/>
          <w:sz w:val="24"/>
          <w:szCs w:val="24"/>
          <w:lang w:eastAsia="es-MX"/>
        </w:rPr>
        <w:t xml:space="preserve">Nuestra </w:t>
      </w:r>
      <w:r w:rsidR="00F4710E" w:rsidRPr="007C7B63">
        <w:rPr>
          <w:rFonts w:ascii="Times New Roman" w:eastAsia="Times New Roman" w:hAnsi="Times New Roman" w:cs="Times New Roman"/>
          <w:sz w:val="24"/>
          <w:szCs w:val="24"/>
          <w:lang w:eastAsia="es-MX"/>
        </w:rPr>
        <w:t>Constitución Mexiquense comparte estos principios tanto de autonomía municipal y del uso responsable y transparente de los recursos que cuentan dichas entidades, cuestión que genera una exigencia de transparencia en todo momento y que mismo acuerdo hace referencia al artículo 125, que si bien establece que los municipios administraran libremente su hacienda, también marca terminantemente en su último párrafo qu</w:t>
      </w:r>
      <w:r w:rsidR="00BA091F" w:rsidRPr="007C7B63">
        <w:rPr>
          <w:rFonts w:ascii="Times New Roman" w:eastAsia="Times New Roman" w:hAnsi="Times New Roman" w:cs="Times New Roman"/>
          <w:sz w:val="24"/>
          <w:szCs w:val="24"/>
          <w:lang w:eastAsia="es-MX"/>
        </w:rPr>
        <w:t>e los recursos que integran ésta</w:t>
      </w:r>
      <w:r w:rsidR="00F4710E" w:rsidRPr="007C7B63">
        <w:rPr>
          <w:rFonts w:ascii="Times New Roman" w:eastAsia="Times New Roman" w:hAnsi="Times New Roman" w:cs="Times New Roman"/>
          <w:sz w:val="24"/>
          <w:szCs w:val="24"/>
          <w:lang w:eastAsia="es-MX"/>
        </w:rPr>
        <w:t xml:space="preserve"> serán ejercidos bajo los principios de eficiencia, eficacia, economía, transparencia y honradez</w:t>
      </w:r>
      <w:r w:rsidR="00BA091F" w:rsidRPr="007C7B63">
        <w:rPr>
          <w:rFonts w:ascii="Times New Roman" w:eastAsia="Times New Roman" w:hAnsi="Times New Roman" w:cs="Times New Roman"/>
          <w:sz w:val="24"/>
          <w:szCs w:val="24"/>
          <w:lang w:eastAsia="es-MX"/>
        </w:rPr>
        <w:t>.</w:t>
      </w:r>
    </w:p>
    <w:p w:rsidR="00BA091F" w:rsidRPr="007C7B63" w:rsidRDefault="00BA091F" w:rsidP="00AA1047">
      <w:pPr>
        <w:pStyle w:val="Sinespaciado"/>
        <w:ind w:firstLine="709"/>
        <w:jc w:val="both"/>
        <w:rPr>
          <w:rFonts w:ascii="Times New Roman" w:eastAsia="Times New Roman" w:hAnsi="Times New Roman" w:cs="Times New Roman"/>
          <w:sz w:val="24"/>
          <w:szCs w:val="24"/>
          <w:lang w:eastAsia="es-MX"/>
        </w:rPr>
      </w:pPr>
      <w:r w:rsidRPr="007C7B63">
        <w:rPr>
          <w:rFonts w:ascii="Times New Roman" w:eastAsia="Times New Roman" w:hAnsi="Times New Roman" w:cs="Times New Roman"/>
          <w:sz w:val="24"/>
          <w:szCs w:val="24"/>
          <w:lang w:eastAsia="es-MX"/>
        </w:rPr>
        <w:t xml:space="preserve">Una </w:t>
      </w:r>
      <w:r w:rsidR="00F4710E" w:rsidRPr="007C7B63">
        <w:rPr>
          <w:rFonts w:ascii="Times New Roman" w:eastAsia="Times New Roman" w:hAnsi="Times New Roman" w:cs="Times New Roman"/>
          <w:sz w:val="24"/>
          <w:szCs w:val="24"/>
          <w:lang w:eastAsia="es-MX"/>
        </w:rPr>
        <w:t>vez abordados los principios constitucionales de autonomía y transparencia, es preciso mencionar que la información que se aporta por parte de la autoridad municipal es nula, cuestión que ha sido recalcada en las sesione</w:t>
      </w:r>
      <w:r w:rsidRPr="007C7B63">
        <w:rPr>
          <w:rFonts w:ascii="Times New Roman" w:eastAsia="Times New Roman" w:hAnsi="Times New Roman" w:cs="Times New Roman"/>
          <w:sz w:val="24"/>
          <w:szCs w:val="24"/>
          <w:lang w:eastAsia="es-MX"/>
        </w:rPr>
        <w:t>s de Cabildo antes mencionadas.</w:t>
      </w:r>
    </w:p>
    <w:p w:rsidR="002E31D2" w:rsidRPr="007C7B63" w:rsidRDefault="00F4710E" w:rsidP="00AA1047">
      <w:pPr>
        <w:pStyle w:val="Sinespaciado"/>
        <w:ind w:firstLine="709"/>
        <w:jc w:val="both"/>
        <w:rPr>
          <w:rFonts w:ascii="Times New Roman" w:eastAsia="Times New Roman" w:hAnsi="Times New Roman" w:cs="Times New Roman"/>
          <w:sz w:val="24"/>
          <w:szCs w:val="24"/>
          <w:lang w:eastAsia="es-MX"/>
        </w:rPr>
      </w:pPr>
      <w:r w:rsidRPr="007C7B63">
        <w:rPr>
          <w:rFonts w:ascii="Times New Roman" w:eastAsia="Times New Roman" w:hAnsi="Times New Roman" w:cs="Times New Roman"/>
          <w:sz w:val="24"/>
          <w:szCs w:val="24"/>
          <w:lang w:eastAsia="es-MX"/>
        </w:rPr>
        <w:t xml:space="preserve">Por ello, con el afán de contribuir y clarificar dichas incógnitas y con tal interés y legítimo por ser habitantes del municipio, se busca saber cómo se determinaron los montos aprobados desde el mes de febrero, basado en lo que ya dicho, se solicita de forma respetuosa a la administración del municipio de Nezahualcóyotl, publique en los diversos medios físicos, electrónicos, oficiales y remita a la </w:t>
      </w:r>
      <w:r w:rsidR="002E31D2" w:rsidRPr="007C7B63">
        <w:rPr>
          <w:rFonts w:ascii="Times New Roman" w:eastAsia="Times New Roman" w:hAnsi="Times New Roman" w:cs="Times New Roman"/>
          <w:sz w:val="24"/>
          <w:szCs w:val="24"/>
          <w:lang w:eastAsia="es-MX"/>
        </w:rPr>
        <w:t xml:space="preserve">Legislatura </w:t>
      </w:r>
      <w:r w:rsidRPr="007C7B63">
        <w:rPr>
          <w:rFonts w:ascii="Times New Roman" w:eastAsia="Times New Roman" w:hAnsi="Times New Roman" w:cs="Times New Roman"/>
          <w:sz w:val="24"/>
          <w:szCs w:val="24"/>
          <w:lang w:eastAsia="es-MX"/>
        </w:rPr>
        <w:t>el estudio de mercado que de acuerdo con nuestra Ley de Constitución Pública del Estado de México y Municipios, es la investigación sustentada en información proveniente de fuentes confiables y serias, incluyendo parámetros internacionales que permita tomar decisiones informadas sobre el mejor procedimiento adquisición, así como determinar los precios de referencia en términos del Reglamento de la presente ley.</w:t>
      </w:r>
    </w:p>
    <w:p w:rsidR="001E595A" w:rsidRPr="007C7B63" w:rsidRDefault="00F4710E" w:rsidP="00AA1047">
      <w:pPr>
        <w:pStyle w:val="Sinespaciado"/>
        <w:ind w:firstLine="709"/>
        <w:jc w:val="both"/>
        <w:rPr>
          <w:rFonts w:ascii="Times New Roman" w:eastAsia="Times New Roman" w:hAnsi="Times New Roman" w:cs="Times New Roman"/>
          <w:sz w:val="24"/>
          <w:szCs w:val="24"/>
          <w:lang w:eastAsia="es-MX"/>
        </w:rPr>
      </w:pPr>
      <w:r w:rsidRPr="007C7B63">
        <w:rPr>
          <w:rFonts w:ascii="Times New Roman" w:eastAsia="Times New Roman" w:hAnsi="Times New Roman" w:cs="Times New Roman"/>
          <w:sz w:val="24"/>
          <w:szCs w:val="24"/>
          <w:lang w:eastAsia="es-MX"/>
        </w:rPr>
        <w:lastRenderedPageBreak/>
        <w:t>Por ello</w:t>
      </w:r>
      <w:r w:rsidR="002E31D2" w:rsidRPr="007C7B63">
        <w:rPr>
          <w:rFonts w:ascii="Times New Roman" w:eastAsia="Times New Roman" w:hAnsi="Times New Roman" w:cs="Times New Roman"/>
          <w:sz w:val="24"/>
          <w:szCs w:val="24"/>
          <w:lang w:eastAsia="es-MX"/>
        </w:rPr>
        <w:t>,</w:t>
      </w:r>
      <w:r w:rsidRPr="007C7B63">
        <w:rPr>
          <w:rFonts w:ascii="Times New Roman" w:eastAsia="Times New Roman" w:hAnsi="Times New Roman" w:cs="Times New Roman"/>
          <w:sz w:val="24"/>
          <w:szCs w:val="24"/>
          <w:lang w:eastAsia="es-MX"/>
        </w:rPr>
        <w:t xml:space="preserve"> se solicita de la manera más respetuosa a la Secretaría de la Contraloría para que a través de la Dirección General de Responsabilidades Administrativas remita a esta Legislatura el </w:t>
      </w:r>
      <w:r w:rsidR="001E595A" w:rsidRPr="007C7B63">
        <w:rPr>
          <w:rFonts w:ascii="Times New Roman" w:eastAsia="Times New Roman" w:hAnsi="Times New Roman" w:cs="Times New Roman"/>
          <w:sz w:val="24"/>
          <w:szCs w:val="24"/>
          <w:lang w:eastAsia="es-MX"/>
        </w:rPr>
        <w:t>registro de empresas y personas físicas objetadas a la Contraloría.</w:t>
      </w:r>
    </w:p>
    <w:p w:rsidR="00F4710E" w:rsidRPr="007C7B63" w:rsidRDefault="00F4710E" w:rsidP="00AA1047">
      <w:pPr>
        <w:pStyle w:val="Sinespaciado"/>
        <w:ind w:firstLine="709"/>
        <w:jc w:val="both"/>
        <w:rPr>
          <w:rFonts w:ascii="Times New Roman" w:eastAsia="Times New Roman" w:hAnsi="Times New Roman" w:cs="Times New Roman"/>
          <w:sz w:val="24"/>
          <w:szCs w:val="24"/>
          <w:lang w:eastAsia="es-MX"/>
        </w:rPr>
      </w:pPr>
      <w:r w:rsidRPr="007C7B63">
        <w:rPr>
          <w:rFonts w:ascii="Times New Roman" w:eastAsia="Times New Roman" w:hAnsi="Times New Roman" w:cs="Times New Roman"/>
          <w:sz w:val="24"/>
          <w:szCs w:val="24"/>
          <w:lang w:eastAsia="es-MX"/>
        </w:rPr>
        <w:t>Lo anterior, con total apego a la protección de datos personales, esta solicitud se realiza con el afán de evitar que se realice algún acto ilegal o indebido por parte de las autoridades municipales</w:t>
      </w:r>
      <w:r w:rsidR="00FA7B3B" w:rsidRPr="007C7B63">
        <w:rPr>
          <w:rFonts w:ascii="Times New Roman" w:eastAsia="Times New Roman" w:hAnsi="Times New Roman" w:cs="Times New Roman"/>
          <w:sz w:val="24"/>
          <w:szCs w:val="24"/>
          <w:lang w:eastAsia="es-MX"/>
        </w:rPr>
        <w:t>;</w:t>
      </w:r>
      <w:r w:rsidRPr="007C7B63">
        <w:rPr>
          <w:rFonts w:ascii="Times New Roman" w:eastAsia="Times New Roman" w:hAnsi="Times New Roman" w:cs="Times New Roman"/>
          <w:sz w:val="24"/>
          <w:szCs w:val="24"/>
          <w:lang w:eastAsia="es-MX"/>
        </w:rPr>
        <w:t xml:space="preserve"> </w:t>
      </w:r>
      <w:r w:rsidR="00FA7B3B" w:rsidRPr="007C7B63">
        <w:rPr>
          <w:rFonts w:ascii="Times New Roman" w:eastAsia="Times New Roman" w:hAnsi="Times New Roman" w:cs="Times New Roman"/>
          <w:sz w:val="24"/>
          <w:szCs w:val="24"/>
          <w:lang w:eastAsia="es-MX"/>
        </w:rPr>
        <w:t xml:space="preserve">en </w:t>
      </w:r>
      <w:r w:rsidRPr="007C7B63">
        <w:rPr>
          <w:rFonts w:ascii="Times New Roman" w:eastAsia="Times New Roman" w:hAnsi="Times New Roman" w:cs="Times New Roman"/>
          <w:sz w:val="24"/>
          <w:szCs w:val="24"/>
          <w:lang w:eastAsia="es-MX"/>
        </w:rPr>
        <w:t>suma, se solicita a la Contraloría Estatal Coadyuve con el Contralor Interno del municipio de Nezahualcóyotl para que se analice si algún servidor público del municipio que puede estar incurriendo en algún conflicto de interés con la celebración de la licitación anunciada</w:t>
      </w:r>
      <w:r w:rsidR="00FA7B3B" w:rsidRPr="007C7B63">
        <w:rPr>
          <w:rFonts w:ascii="Times New Roman" w:eastAsia="Times New Roman" w:hAnsi="Times New Roman" w:cs="Times New Roman"/>
          <w:sz w:val="24"/>
          <w:szCs w:val="24"/>
          <w:lang w:eastAsia="es-MX"/>
        </w:rPr>
        <w:t xml:space="preserve"> por el presidente municipal, co</w:t>
      </w:r>
      <w:r w:rsidRPr="007C7B63">
        <w:rPr>
          <w:rFonts w:ascii="Times New Roman" w:eastAsia="Times New Roman" w:hAnsi="Times New Roman" w:cs="Times New Roman"/>
          <w:sz w:val="24"/>
          <w:szCs w:val="24"/>
          <w:lang w:eastAsia="es-MX"/>
        </w:rPr>
        <w:t xml:space="preserve">mo establece la Ley Orgánica de la Administración Pública del Estado de México en su artículo 38 Bis, fracción XVI, así como el 32 de la Ley de Responsabilidades Administrativas del Estado de México y Municipios. </w:t>
      </w:r>
    </w:p>
    <w:p w:rsidR="00E84149" w:rsidRPr="007C7B63" w:rsidRDefault="00F4710E" w:rsidP="00AA1047">
      <w:pPr>
        <w:pStyle w:val="Sinespaciado"/>
        <w:jc w:val="both"/>
        <w:rPr>
          <w:rFonts w:ascii="Times New Roman" w:eastAsia="Times New Roman" w:hAnsi="Times New Roman" w:cs="Times New Roman"/>
          <w:sz w:val="24"/>
          <w:szCs w:val="24"/>
          <w:lang w:eastAsia="es-MX"/>
        </w:rPr>
      </w:pPr>
      <w:r w:rsidRPr="007C7B63">
        <w:rPr>
          <w:rFonts w:ascii="Times New Roman" w:eastAsia="Times New Roman" w:hAnsi="Times New Roman" w:cs="Times New Roman"/>
          <w:sz w:val="24"/>
          <w:szCs w:val="24"/>
          <w:lang w:eastAsia="es-MX"/>
        </w:rPr>
        <w:tab/>
        <w:t>En conclusión</w:t>
      </w:r>
      <w:r w:rsidR="00FA7B3B" w:rsidRPr="007C7B63">
        <w:rPr>
          <w:rFonts w:ascii="Times New Roman" w:eastAsia="Times New Roman" w:hAnsi="Times New Roman" w:cs="Times New Roman"/>
          <w:sz w:val="24"/>
          <w:szCs w:val="24"/>
          <w:lang w:eastAsia="es-MX"/>
        </w:rPr>
        <w:t>, e</w:t>
      </w:r>
      <w:r w:rsidRPr="007C7B63">
        <w:rPr>
          <w:rFonts w:ascii="Times New Roman" w:eastAsia="Times New Roman" w:hAnsi="Times New Roman" w:cs="Times New Roman"/>
          <w:sz w:val="24"/>
          <w:szCs w:val="24"/>
          <w:lang w:eastAsia="es-MX"/>
        </w:rPr>
        <w:t>l presente punto de acuerdo se busca salvaguardar las finanzas del municipio de Nezahualcóyotl al solicitar</w:t>
      </w:r>
      <w:r w:rsidR="00FA7B3B" w:rsidRPr="007C7B63">
        <w:rPr>
          <w:rFonts w:ascii="Times New Roman" w:eastAsia="Times New Roman" w:hAnsi="Times New Roman" w:cs="Times New Roman"/>
          <w:sz w:val="24"/>
          <w:szCs w:val="24"/>
          <w:lang w:eastAsia="es-MX"/>
        </w:rPr>
        <w:t>,</w:t>
      </w:r>
      <w:r w:rsidRPr="007C7B63">
        <w:rPr>
          <w:rFonts w:ascii="Times New Roman" w:eastAsia="Times New Roman" w:hAnsi="Times New Roman" w:cs="Times New Roman"/>
          <w:sz w:val="24"/>
          <w:szCs w:val="24"/>
          <w:lang w:eastAsia="es-MX"/>
        </w:rPr>
        <w:t xml:space="preserve"> transparentar la información técnica que se sustenta en el Acuerdo 57 de Cabildo de dicho municipio, que la Secretaría de Finanzas remita a esta Honorable Legislatura el catálogo de bienes y servicios con los que cuenta</w:t>
      </w:r>
      <w:r w:rsidR="00FA7B3B" w:rsidRPr="007C7B63">
        <w:rPr>
          <w:rFonts w:ascii="Times New Roman" w:eastAsia="Times New Roman" w:hAnsi="Times New Roman" w:cs="Times New Roman"/>
          <w:sz w:val="24"/>
          <w:szCs w:val="24"/>
          <w:lang w:eastAsia="es-MX"/>
        </w:rPr>
        <w:t>,</w:t>
      </w:r>
      <w:r w:rsidRPr="007C7B63">
        <w:rPr>
          <w:rFonts w:ascii="Times New Roman" w:eastAsia="Times New Roman" w:hAnsi="Times New Roman" w:cs="Times New Roman"/>
          <w:sz w:val="24"/>
          <w:szCs w:val="24"/>
          <w:lang w:eastAsia="es-MX"/>
        </w:rPr>
        <w:t xml:space="preserve"> relacionados al Servicio de Arrendamiento del Servicio Integral de Vehículos Equipados para patrullas, para poder tener una mejor perspectiva en los montos y el tipo de equipo que ex</w:t>
      </w:r>
      <w:r w:rsidR="00E84149" w:rsidRPr="007C7B63">
        <w:rPr>
          <w:rFonts w:ascii="Times New Roman" w:eastAsia="Times New Roman" w:hAnsi="Times New Roman" w:cs="Times New Roman"/>
          <w:sz w:val="24"/>
          <w:szCs w:val="24"/>
          <w:lang w:eastAsia="es-MX"/>
        </w:rPr>
        <w:t>iste en el mercado actualmente.</w:t>
      </w:r>
    </w:p>
    <w:p w:rsidR="00F4710E" w:rsidRPr="007C7B63" w:rsidRDefault="00F4710E" w:rsidP="00AA1047">
      <w:pPr>
        <w:pStyle w:val="Sinespaciado"/>
        <w:ind w:firstLine="709"/>
        <w:jc w:val="both"/>
        <w:rPr>
          <w:rFonts w:ascii="Times New Roman" w:eastAsia="Times New Roman" w:hAnsi="Times New Roman" w:cs="Times New Roman"/>
          <w:sz w:val="24"/>
          <w:szCs w:val="24"/>
          <w:lang w:eastAsia="es-MX"/>
        </w:rPr>
      </w:pPr>
      <w:r w:rsidRPr="007C7B63">
        <w:rPr>
          <w:rFonts w:ascii="Times New Roman" w:eastAsia="Times New Roman" w:hAnsi="Times New Roman" w:cs="Times New Roman"/>
          <w:sz w:val="24"/>
          <w:szCs w:val="24"/>
          <w:lang w:eastAsia="es-MX"/>
        </w:rPr>
        <w:t xml:space="preserve">Finalmente, se solicita de una manera respetuosa a la Secretaría de la Contraloría para que remita a la </w:t>
      </w:r>
      <w:r w:rsidR="004C2893" w:rsidRPr="007C7B63">
        <w:rPr>
          <w:rFonts w:ascii="Times New Roman" w:eastAsia="Times New Roman" w:hAnsi="Times New Roman" w:cs="Times New Roman"/>
          <w:sz w:val="24"/>
          <w:szCs w:val="24"/>
          <w:lang w:eastAsia="es-MX"/>
        </w:rPr>
        <w:t xml:space="preserve">Cámara </w:t>
      </w:r>
      <w:r w:rsidRPr="007C7B63">
        <w:rPr>
          <w:rFonts w:ascii="Times New Roman" w:eastAsia="Times New Roman" w:hAnsi="Times New Roman" w:cs="Times New Roman"/>
          <w:sz w:val="24"/>
          <w:szCs w:val="24"/>
          <w:lang w:eastAsia="es-MX"/>
        </w:rPr>
        <w:t xml:space="preserve">el </w:t>
      </w:r>
      <w:r w:rsidR="002C73C6" w:rsidRPr="007C7B63">
        <w:rPr>
          <w:rFonts w:ascii="Times New Roman" w:eastAsia="Times New Roman" w:hAnsi="Times New Roman" w:cs="Times New Roman"/>
          <w:sz w:val="24"/>
          <w:szCs w:val="24"/>
          <w:lang w:eastAsia="es-MX"/>
        </w:rPr>
        <w:t xml:space="preserve">Registro </w:t>
      </w:r>
      <w:r w:rsidRPr="007C7B63">
        <w:rPr>
          <w:rFonts w:ascii="Times New Roman" w:eastAsia="Times New Roman" w:hAnsi="Times New Roman" w:cs="Times New Roman"/>
          <w:sz w:val="24"/>
          <w:szCs w:val="24"/>
          <w:lang w:eastAsia="es-MX"/>
        </w:rPr>
        <w:t xml:space="preserve">de Empresas y Personas Físicas Apretadas a la Contraloría para poder ser informadas y prevenidos, si es que alguna persona física o colectiva que es miembro del </w:t>
      </w:r>
      <w:r w:rsidR="00785B4F" w:rsidRPr="007C7B63">
        <w:rPr>
          <w:rFonts w:ascii="Times New Roman" w:eastAsia="Times New Roman" w:hAnsi="Times New Roman" w:cs="Times New Roman"/>
          <w:sz w:val="24"/>
          <w:szCs w:val="24"/>
          <w:lang w:eastAsia="es-MX"/>
        </w:rPr>
        <w:t>Registro</w:t>
      </w:r>
      <w:r w:rsidRPr="007C7B63">
        <w:rPr>
          <w:rFonts w:ascii="Times New Roman" w:eastAsia="Times New Roman" w:hAnsi="Times New Roman" w:cs="Times New Roman"/>
          <w:sz w:val="24"/>
          <w:szCs w:val="24"/>
          <w:lang w:eastAsia="es-MX"/>
        </w:rPr>
        <w:t>, pretende participar en el proceso y se puede advertir a las autoridades con antelación y con ello e</w:t>
      </w:r>
      <w:r w:rsidR="00785B4F" w:rsidRPr="007C7B63">
        <w:rPr>
          <w:rFonts w:ascii="Times New Roman" w:eastAsia="Times New Roman" w:hAnsi="Times New Roman" w:cs="Times New Roman"/>
          <w:sz w:val="24"/>
          <w:szCs w:val="24"/>
          <w:lang w:eastAsia="es-MX"/>
        </w:rPr>
        <w:t>vitar un mal manejo de recursos, en</w:t>
      </w:r>
      <w:r w:rsidRPr="007C7B63">
        <w:rPr>
          <w:rFonts w:ascii="Times New Roman" w:eastAsia="Times New Roman" w:hAnsi="Times New Roman" w:cs="Times New Roman"/>
          <w:sz w:val="24"/>
          <w:szCs w:val="24"/>
          <w:lang w:eastAsia="es-MX"/>
        </w:rPr>
        <w:t xml:space="preserve"> suma, se pide a la Secretaría coadyuve con la Contraloría del Municipio para que se pueda detectar algún posible conflicto de interés de entre los interesados en participar en la licitación por venir y algún funcionario municipal.</w:t>
      </w:r>
    </w:p>
    <w:p w:rsidR="00F4710E" w:rsidRPr="007C7B63" w:rsidRDefault="00F4710E" w:rsidP="00AA1047">
      <w:pPr>
        <w:pStyle w:val="Sinespaciado"/>
        <w:jc w:val="both"/>
        <w:rPr>
          <w:rFonts w:ascii="Times New Roman" w:eastAsia="Times New Roman" w:hAnsi="Times New Roman" w:cs="Times New Roman"/>
          <w:sz w:val="24"/>
          <w:szCs w:val="24"/>
          <w:lang w:eastAsia="es-MX"/>
        </w:rPr>
      </w:pPr>
      <w:r w:rsidRPr="007C7B63">
        <w:rPr>
          <w:rFonts w:ascii="Times New Roman" w:eastAsia="Times New Roman" w:hAnsi="Times New Roman" w:cs="Times New Roman"/>
          <w:sz w:val="24"/>
          <w:szCs w:val="24"/>
          <w:lang w:eastAsia="es-MX"/>
        </w:rPr>
        <w:tab/>
        <w:t>Por lo anterior expuesto, se somete a consideración de esta Asamblea el presente punto de acuerdo</w:t>
      </w:r>
      <w:r w:rsidR="00E22E51" w:rsidRPr="007C7B63">
        <w:rPr>
          <w:rFonts w:ascii="Times New Roman" w:eastAsia="Times New Roman" w:hAnsi="Times New Roman" w:cs="Times New Roman"/>
          <w:sz w:val="24"/>
          <w:szCs w:val="24"/>
          <w:lang w:eastAsia="es-MX"/>
        </w:rPr>
        <w:t>,</w:t>
      </w:r>
      <w:r w:rsidRPr="007C7B63">
        <w:rPr>
          <w:rFonts w:ascii="Times New Roman" w:eastAsia="Times New Roman" w:hAnsi="Times New Roman" w:cs="Times New Roman"/>
          <w:sz w:val="24"/>
          <w:szCs w:val="24"/>
          <w:lang w:eastAsia="es-MX"/>
        </w:rPr>
        <w:t xml:space="preserve"> de urgente y obvia resolución.</w:t>
      </w:r>
    </w:p>
    <w:p w:rsidR="00F4710E" w:rsidRPr="007C7B63" w:rsidRDefault="00945210" w:rsidP="00AA1047">
      <w:pPr>
        <w:pStyle w:val="Sinespaciado"/>
        <w:jc w:val="center"/>
        <w:rPr>
          <w:rFonts w:ascii="Times New Roman" w:eastAsia="Times New Roman" w:hAnsi="Times New Roman" w:cs="Times New Roman"/>
          <w:sz w:val="24"/>
          <w:szCs w:val="24"/>
          <w:lang w:eastAsia="es-MX"/>
        </w:rPr>
      </w:pPr>
      <w:r w:rsidRPr="007C7B63">
        <w:rPr>
          <w:rFonts w:ascii="Times New Roman" w:eastAsia="Times New Roman" w:hAnsi="Times New Roman" w:cs="Times New Roman"/>
          <w:sz w:val="24"/>
          <w:szCs w:val="24"/>
          <w:lang w:eastAsia="es-MX"/>
        </w:rPr>
        <w:t>Diputada Juana Bonilla Jaime</w:t>
      </w:r>
    </w:p>
    <w:p w:rsidR="00F4710E" w:rsidRPr="007C7B63" w:rsidRDefault="00F4710E" w:rsidP="00AA1047">
      <w:pPr>
        <w:pStyle w:val="Sinespaciado"/>
        <w:jc w:val="center"/>
        <w:rPr>
          <w:rFonts w:ascii="Times New Roman" w:eastAsia="Times New Roman" w:hAnsi="Times New Roman" w:cs="Times New Roman"/>
          <w:sz w:val="24"/>
          <w:szCs w:val="24"/>
          <w:lang w:eastAsia="es-MX"/>
        </w:rPr>
      </w:pPr>
      <w:r w:rsidRPr="007C7B63">
        <w:rPr>
          <w:rFonts w:ascii="Times New Roman" w:eastAsia="Times New Roman" w:hAnsi="Times New Roman" w:cs="Times New Roman"/>
          <w:sz w:val="24"/>
          <w:szCs w:val="24"/>
          <w:lang w:eastAsia="es-MX"/>
        </w:rPr>
        <w:t>D</w:t>
      </w:r>
      <w:r w:rsidR="00945210" w:rsidRPr="007C7B63">
        <w:rPr>
          <w:rFonts w:ascii="Times New Roman" w:eastAsia="Times New Roman" w:hAnsi="Times New Roman" w:cs="Times New Roman"/>
          <w:sz w:val="24"/>
          <w:szCs w:val="24"/>
          <w:lang w:eastAsia="es-MX"/>
        </w:rPr>
        <w:t>iputado Martín Zepeda Hernández</w:t>
      </w:r>
    </w:p>
    <w:p w:rsidR="008E1A84" w:rsidRPr="007C7B63" w:rsidRDefault="00F4710E" w:rsidP="00AA1047">
      <w:pPr>
        <w:pStyle w:val="Sinespaciado"/>
        <w:jc w:val="both"/>
        <w:rPr>
          <w:rFonts w:ascii="Times New Roman" w:eastAsia="Times New Roman" w:hAnsi="Times New Roman" w:cs="Times New Roman"/>
          <w:sz w:val="24"/>
          <w:szCs w:val="24"/>
          <w:lang w:eastAsia="es-MX"/>
        </w:rPr>
      </w:pPr>
      <w:r w:rsidRPr="007C7B63">
        <w:rPr>
          <w:rFonts w:ascii="Times New Roman" w:hAnsi="Times New Roman" w:cs="Times New Roman"/>
          <w:sz w:val="24"/>
          <w:szCs w:val="24"/>
        </w:rPr>
        <w:t xml:space="preserve">PRESIDENTA DIP. EVELYN OSORNIO JIMÉNEZ. </w:t>
      </w:r>
      <w:r w:rsidRPr="007C7B63">
        <w:rPr>
          <w:rFonts w:ascii="Times New Roman" w:eastAsia="Times New Roman" w:hAnsi="Times New Roman" w:cs="Times New Roman"/>
          <w:sz w:val="24"/>
          <w:szCs w:val="24"/>
          <w:lang w:eastAsia="es-MX"/>
        </w:rPr>
        <w:t>Gracias Secretario</w:t>
      </w:r>
      <w:r w:rsidR="008E1A84" w:rsidRPr="007C7B63">
        <w:rPr>
          <w:rFonts w:ascii="Times New Roman" w:eastAsia="Times New Roman" w:hAnsi="Times New Roman" w:cs="Times New Roman"/>
          <w:sz w:val="24"/>
          <w:szCs w:val="24"/>
          <w:lang w:eastAsia="es-MX"/>
        </w:rPr>
        <w:t>.</w:t>
      </w:r>
    </w:p>
    <w:p w:rsidR="00F4710E" w:rsidRPr="007C7B63" w:rsidRDefault="008E1A84" w:rsidP="00AA1047">
      <w:pPr>
        <w:pStyle w:val="Sinespaciado"/>
        <w:ind w:firstLine="708"/>
        <w:jc w:val="both"/>
        <w:rPr>
          <w:rFonts w:ascii="Times New Roman" w:eastAsia="Times New Roman" w:hAnsi="Times New Roman" w:cs="Times New Roman"/>
          <w:sz w:val="24"/>
          <w:szCs w:val="24"/>
          <w:lang w:eastAsia="es-MX"/>
        </w:rPr>
      </w:pPr>
      <w:r w:rsidRPr="007C7B63">
        <w:rPr>
          <w:rFonts w:ascii="Times New Roman" w:eastAsia="Times New Roman" w:hAnsi="Times New Roman" w:cs="Times New Roman"/>
          <w:sz w:val="24"/>
          <w:szCs w:val="24"/>
          <w:lang w:eastAsia="es-MX"/>
        </w:rPr>
        <w:t xml:space="preserve">Pues </w:t>
      </w:r>
      <w:r w:rsidR="00F4710E" w:rsidRPr="007C7B63">
        <w:rPr>
          <w:rFonts w:ascii="Times New Roman" w:eastAsia="Times New Roman" w:hAnsi="Times New Roman" w:cs="Times New Roman"/>
          <w:sz w:val="24"/>
          <w:szCs w:val="24"/>
          <w:lang w:eastAsia="es-MX"/>
        </w:rPr>
        <w:t>con apego al orden del día, el siguiente es el análisis del punto de acuerdo, por lo que le pregunto a las y los diputados si desean hacer uso de la palabra y le pido a la Secretaría pueda registrar a los oradores</w:t>
      </w:r>
      <w:r w:rsidR="00370F9B" w:rsidRPr="007C7B63">
        <w:rPr>
          <w:rFonts w:ascii="Times New Roman" w:eastAsia="Times New Roman" w:hAnsi="Times New Roman" w:cs="Times New Roman"/>
          <w:sz w:val="24"/>
          <w:szCs w:val="24"/>
          <w:lang w:eastAsia="es-MX"/>
        </w:rPr>
        <w:t>.</w:t>
      </w:r>
    </w:p>
    <w:p w:rsidR="00D477A2" w:rsidRPr="007C7B63" w:rsidRDefault="00370F9B" w:rsidP="00AA1047">
      <w:pPr>
        <w:pStyle w:val="Sinespaciado"/>
        <w:ind w:firstLine="708"/>
        <w:jc w:val="both"/>
        <w:rPr>
          <w:rFonts w:ascii="Times New Roman" w:hAnsi="Times New Roman" w:cs="Times New Roman"/>
          <w:sz w:val="24"/>
          <w:szCs w:val="24"/>
        </w:rPr>
      </w:pPr>
      <w:r w:rsidRPr="007C7B63">
        <w:rPr>
          <w:rFonts w:ascii="Times New Roman" w:hAnsi="Times New Roman" w:cs="Times New Roman"/>
          <w:sz w:val="24"/>
          <w:szCs w:val="24"/>
        </w:rPr>
        <w:t>N</w:t>
      </w:r>
      <w:r w:rsidR="00D477A2" w:rsidRPr="007C7B63">
        <w:rPr>
          <w:rFonts w:ascii="Times New Roman" w:hAnsi="Times New Roman" w:cs="Times New Roman"/>
          <w:sz w:val="24"/>
          <w:szCs w:val="24"/>
        </w:rPr>
        <w:t>o sé si los ponentes quisieran hacer uso de la voz.</w:t>
      </w:r>
    </w:p>
    <w:p w:rsidR="00D477A2" w:rsidRPr="007C7B63" w:rsidRDefault="00D477A2"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SECRETARIO DIP. ROMÁN FRANCISCO CORTÉS LUGO. Con apego al orden del día, el punto siguiente es lo relativo, a no, esto ya estaba.</w:t>
      </w:r>
    </w:p>
    <w:p w:rsidR="00D477A2" w:rsidRPr="007C7B63" w:rsidRDefault="00D477A2"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ab/>
        <w:t>Registramos a los oradores que quieran hacer uso de la palabra.</w:t>
      </w:r>
    </w:p>
    <w:p w:rsidR="00D477A2" w:rsidRPr="007C7B63" w:rsidRDefault="00D477A2"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ab/>
        <w:t>Adelante diputada por favor.</w:t>
      </w:r>
    </w:p>
    <w:p w:rsidR="00D477A2" w:rsidRPr="007C7B63" w:rsidRDefault="00D477A2"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DIP. JUANA BONILLA JAIME. Gracias diputados, muchas gracias.</w:t>
      </w:r>
    </w:p>
    <w:p w:rsidR="00D477A2" w:rsidRPr="007C7B63" w:rsidRDefault="00D477A2"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ab/>
        <w:t>De manera muy muy breve</w:t>
      </w:r>
      <w:r w:rsidR="00B67AF3" w:rsidRPr="007C7B63">
        <w:rPr>
          <w:rFonts w:ascii="Times New Roman" w:hAnsi="Times New Roman" w:cs="Times New Roman"/>
          <w:sz w:val="24"/>
          <w:szCs w:val="24"/>
        </w:rPr>
        <w:t>,</w:t>
      </w:r>
      <w:r w:rsidRPr="007C7B63">
        <w:rPr>
          <w:rFonts w:ascii="Times New Roman" w:hAnsi="Times New Roman" w:cs="Times New Roman"/>
          <w:sz w:val="24"/>
          <w:szCs w:val="24"/>
        </w:rPr>
        <w:t xml:space="preserve"> pues ya está toda la exposición de motivos en la propuesta de nuestro punto de acuerdo, por supuesto que lo que nosotros queremos es transparencia porque hasta ahorita pues tampoco se ha convocado como, no está en la página oficial del ayuntamiento la convocatoria, si acaso está en la página de COMPRAMEX la convocatoria justamente y los acuerdos de la Junta de Aclaraciones.</w:t>
      </w:r>
    </w:p>
    <w:p w:rsidR="00D477A2" w:rsidRPr="007C7B63" w:rsidRDefault="00D477A2" w:rsidP="00AA1047">
      <w:pPr>
        <w:pStyle w:val="Sinespaciado"/>
        <w:ind w:firstLine="708"/>
        <w:jc w:val="both"/>
        <w:rPr>
          <w:rFonts w:ascii="Times New Roman" w:hAnsi="Times New Roman" w:cs="Times New Roman"/>
          <w:sz w:val="24"/>
          <w:szCs w:val="24"/>
        </w:rPr>
      </w:pPr>
      <w:r w:rsidRPr="007C7B63">
        <w:rPr>
          <w:rFonts w:ascii="Times New Roman" w:hAnsi="Times New Roman" w:cs="Times New Roman"/>
          <w:sz w:val="24"/>
          <w:szCs w:val="24"/>
        </w:rPr>
        <w:t xml:space="preserve">Sin embargo, no se ha emitido, no se ha dicho, no se ha comentado, no se ha publicado si hay una empresa que ya está adjudicada porque, y por qué lo comentamos de manera muy clara y muy precisa, porque finalmente este va a ser de los contratos más grandes, de las licitaciones más grandes que tiene una administración municipal y más en el arrendamiento de las 165 patrullas, </w:t>
      </w:r>
      <w:r w:rsidRPr="007C7B63">
        <w:rPr>
          <w:rFonts w:ascii="Times New Roman" w:hAnsi="Times New Roman" w:cs="Times New Roman"/>
          <w:sz w:val="24"/>
          <w:szCs w:val="24"/>
        </w:rPr>
        <w:lastRenderedPageBreak/>
        <w:t>uniformes, equipamiento, etcétera y por supuesto que de la forma en que, de cómo se inició esta discusión por una simple pregunta de un regidor, que ni siquiera fue pregunta por micrófono, porque en la transmisión de YouTube ni siquiera se le dio el micrófono al regidor, pero sí al final de cuentas al contestar si se le dio el micrófono al ejecutivo municipal y ahí surgió todo el punto.</w:t>
      </w:r>
    </w:p>
    <w:p w:rsidR="00D477A2" w:rsidRPr="007C7B63" w:rsidRDefault="00D477A2"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ab/>
        <w:t>Entonces lo único ya para concluir nuestro comentario es, lo que queremos es transparencia en una licitación tan grande por el monto; 2. Por la poca transparencia; 3. Porque se emitió la convocatoria en días de semana santa, es decir, se habilitó esos días de semana santa cuando también se habilitan por días vacacionales aunque seguramente, porque tampoco está el acuerdo, si fueron habilitados esos días para este tipo de convocatorias y fue justamente en las vacaciones de semana santa y curiosamente, ya para concluir, pues aparece por ahí la convocatoria a media hora de nuestra intervención en tribuna, pero ya de ahí en fuera ya no ha aparecido en absolutamente nada, ni siquiera en la página de COMPRAMEX que es digamos la página institucional en la que se tienen que ingresar los datos, etcétera, etcétera, en lo absoluto.</w:t>
      </w:r>
    </w:p>
    <w:p w:rsidR="00D477A2" w:rsidRPr="007C7B63" w:rsidRDefault="00D477A2"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ab/>
        <w:t>Entonces creo que la exposición de motivos ha sido amplia, leída por nuestro compañero diputado y esperamos pues que esta comisión pueda emitir su veredicto, su voto, pero aparte porque este va a ser un precedente para que todas las administraciones municipales puedan tener claridez, transparencia en todos sus procesos, al final de cuentas, pero en el caso de Neza nosotros vamos a seguir insistiendo.</w:t>
      </w:r>
    </w:p>
    <w:p w:rsidR="00D477A2" w:rsidRPr="007C7B63" w:rsidRDefault="00D477A2"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ab/>
        <w:t>Sería cuanto de nuestra parte.</w:t>
      </w:r>
    </w:p>
    <w:p w:rsidR="00D477A2" w:rsidRPr="007C7B63" w:rsidRDefault="00D477A2"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SECRETARIO DIP. ROMÁN FRANCISCO CORTÉS LUGO. Muchas gracias diputada.</w:t>
      </w:r>
    </w:p>
    <w:p w:rsidR="00D477A2" w:rsidRPr="007C7B63" w:rsidRDefault="00D477A2"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ab/>
        <w:t>Le cedo el uso de la palabra a la diputada Presidenta Evelyn Osornio.</w:t>
      </w:r>
    </w:p>
    <w:p w:rsidR="00D477A2" w:rsidRPr="007C7B63" w:rsidRDefault="00D477A2"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PRESIDENTA DIP. EVELYN OSORNIO JIMÉNEZ. Gracias.</w:t>
      </w:r>
    </w:p>
    <w:p w:rsidR="00D868CD" w:rsidRPr="007C7B63" w:rsidRDefault="00D477A2"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ab/>
        <w:t>Bueno pues agradezco mucho esta presentación diputada, para esto es esta comisión, finalmente nos encargamos de los temas de fiscalización; sin embargo, a mí me queda duda en cuanto al origen del recurso porque de eso se derivan ciertas responsabilidades leyendo la exposición de motivos y todo lo que ustedes nos compartieron, a mí me quedaría la duda si el origen es 100% municipal o comparte recurso estatal o federal</w:t>
      </w:r>
      <w:r w:rsidR="00D868CD" w:rsidRPr="007C7B63">
        <w:rPr>
          <w:rFonts w:ascii="Times New Roman" w:hAnsi="Times New Roman" w:cs="Times New Roman"/>
          <w:sz w:val="24"/>
          <w:szCs w:val="24"/>
        </w:rPr>
        <w:t>.</w:t>
      </w:r>
    </w:p>
    <w:p w:rsidR="00D477A2" w:rsidRPr="007C7B63" w:rsidRDefault="00D868CD" w:rsidP="00AA1047">
      <w:pPr>
        <w:pStyle w:val="Sinespaciado"/>
        <w:ind w:firstLine="709"/>
        <w:jc w:val="both"/>
        <w:rPr>
          <w:rFonts w:ascii="Times New Roman" w:hAnsi="Times New Roman" w:cs="Times New Roman"/>
          <w:sz w:val="24"/>
          <w:szCs w:val="24"/>
        </w:rPr>
      </w:pPr>
      <w:r w:rsidRPr="007C7B63">
        <w:rPr>
          <w:rFonts w:ascii="Times New Roman" w:hAnsi="Times New Roman" w:cs="Times New Roman"/>
          <w:sz w:val="24"/>
          <w:szCs w:val="24"/>
        </w:rPr>
        <w:t xml:space="preserve">De </w:t>
      </w:r>
      <w:r w:rsidR="00D477A2" w:rsidRPr="007C7B63">
        <w:rPr>
          <w:rFonts w:ascii="Times New Roman" w:hAnsi="Times New Roman" w:cs="Times New Roman"/>
          <w:sz w:val="24"/>
          <w:szCs w:val="24"/>
        </w:rPr>
        <w:t>ahí partimos para determinar varias cosas, una del que diversas respon</w:t>
      </w:r>
      <w:r w:rsidR="00786CCE" w:rsidRPr="007C7B63">
        <w:rPr>
          <w:rFonts w:ascii="Times New Roman" w:hAnsi="Times New Roman" w:cs="Times New Roman"/>
          <w:sz w:val="24"/>
          <w:szCs w:val="24"/>
        </w:rPr>
        <w:t>sabilidades a mi punto de vista;</w:t>
      </w:r>
      <w:r w:rsidR="00D477A2" w:rsidRPr="007C7B63">
        <w:rPr>
          <w:rFonts w:ascii="Times New Roman" w:hAnsi="Times New Roman" w:cs="Times New Roman"/>
          <w:sz w:val="24"/>
          <w:szCs w:val="24"/>
        </w:rPr>
        <w:t xml:space="preserve"> la primera</w:t>
      </w:r>
      <w:r w:rsidR="00786CCE" w:rsidRPr="007C7B63">
        <w:rPr>
          <w:rFonts w:ascii="Times New Roman" w:hAnsi="Times New Roman" w:cs="Times New Roman"/>
          <w:sz w:val="24"/>
          <w:szCs w:val="24"/>
        </w:rPr>
        <w:t>,</w:t>
      </w:r>
      <w:r w:rsidR="00D477A2" w:rsidRPr="007C7B63">
        <w:rPr>
          <w:rFonts w:ascii="Times New Roman" w:hAnsi="Times New Roman" w:cs="Times New Roman"/>
          <w:sz w:val="24"/>
          <w:szCs w:val="24"/>
        </w:rPr>
        <w:t xml:space="preserve"> la parte de que no se le informe dentro del cabildo, creo que tendría que ser un tema de la Contraloría del Poder Legislativo, que el propio regidor o quien haya sido afectado pueda iniciar ahí alguna queja o procedimiento.</w:t>
      </w:r>
    </w:p>
    <w:p w:rsidR="009F4DC0" w:rsidRPr="007C7B63" w:rsidRDefault="00D477A2"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ab/>
        <w:t>La segunda, que de no ser el recurso estatal no hay una competencia</w:t>
      </w:r>
      <w:r w:rsidR="00370F9B" w:rsidRPr="007C7B63">
        <w:rPr>
          <w:rFonts w:ascii="Times New Roman" w:hAnsi="Times New Roman" w:cs="Times New Roman"/>
          <w:sz w:val="24"/>
          <w:szCs w:val="24"/>
        </w:rPr>
        <w:t xml:space="preserve"> de la </w:t>
      </w:r>
      <w:r w:rsidR="004B37F2" w:rsidRPr="007C7B63">
        <w:rPr>
          <w:rFonts w:ascii="Times New Roman" w:hAnsi="Times New Roman" w:cs="Times New Roman"/>
          <w:sz w:val="24"/>
          <w:szCs w:val="24"/>
        </w:rPr>
        <w:t>Secretaría de Finanzas, esto en razón de que como dice el artículo 17 del Reglamento de la Ley de Contratación, se requerirá a través de la Secretaría un estudio de mercado</w:t>
      </w:r>
      <w:r w:rsidR="00786CCE" w:rsidRPr="007C7B63">
        <w:rPr>
          <w:rFonts w:ascii="Times New Roman" w:hAnsi="Times New Roman" w:cs="Times New Roman"/>
          <w:sz w:val="24"/>
          <w:szCs w:val="24"/>
        </w:rPr>
        <w:t>;</w:t>
      </w:r>
      <w:r w:rsidR="004B37F2" w:rsidRPr="007C7B63">
        <w:rPr>
          <w:rFonts w:ascii="Times New Roman" w:hAnsi="Times New Roman" w:cs="Times New Roman"/>
          <w:sz w:val="24"/>
          <w:szCs w:val="24"/>
        </w:rPr>
        <w:t xml:space="preserve"> sin embargo, también ese mismo artículo lo dice en el párrafo segundo que en el caso de los municipios, sus autoridades determinarán lo conducente, por lo que las autoridades municipales tienen la obligación de realizar el estudio de mercado, no así la Secretaría de Finanzas y eso deriva en un tercer punto, la actuación también de la Contraloría del Gobierno del Estado en razón de la autonomía municipal que tienen ellos mismos</w:t>
      </w:r>
      <w:r w:rsidR="009F4DC0" w:rsidRPr="007C7B63">
        <w:rPr>
          <w:rFonts w:ascii="Times New Roman" w:hAnsi="Times New Roman" w:cs="Times New Roman"/>
          <w:sz w:val="24"/>
          <w:szCs w:val="24"/>
        </w:rPr>
        <w:t>.</w:t>
      </w:r>
    </w:p>
    <w:p w:rsidR="004B37F2" w:rsidRPr="007C7B63" w:rsidRDefault="009F4DC0" w:rsidP="00AA1047">
      <w:pPr>
        <w:pStyle w:val="Sinespaciado"/>
        <w:ind w:firstLine="709"/>
        <w:jc w:val="both"/>
        <w:rPr>
          <w:rFonts w:ascii="Times New Roman" w:hAnsi="Times New Roman" w:cs="Times New Roman"/>
          <w:sz w:val="24"/>
          <w:szCs w:val="24"/>
        </w:rPr>
      </w:pPr>
      <w:r w:rsidRPr="007C7B63">
        <w:rPr>
          <w:rFonts w:ascii="Times New Roman" w:hAnsi="Times New Roman" w:cs="Times New Roman"/>
          <w:sz w:val="24"/>
          <w:szCs w:val="24"/>
        </w:rPr>
        <w:t xml:space="preserve">En </w:t>
      </w:r>
      <w:r w:rsidR="004B37F2" w:rsidRPr="007C7B63">
        <w:rPr>
          <w:rFonts w:ascii="Times New Roman" w:hAnsi="Times New Roman" w:cs="Times New Roman"/>
          <w:sz w:val="24"/>
          <w:szCs w:val="24"/>
        </w:rPr>
        <w:t xml:space="preserve">este sentido a mí me gustaría, vaya parte todo de entender el origen del recurso para determinar asi cuales sean las responsabilidades, no obstante también quiero poner en la mesa y que no perdamos de vista porque hoy por hoy la ley nos da esa facultad y esa oportunidad a cualquier persona </w:t>
      </w:r>
      <w:r w:rsidRPr="007C7B63">
        <w:rPr>
          <w:rFonts w:ascii="Times New Roman" w:hAnsi="Times New Roman" w:cs="Times New Roman"/>
          <w:sz w:val="24"/>
          <w:szCs w:val="24"/>
        </w:rPr>
        <w:t xml:space="preserve">o </w:t>
      </w:r>
      <w:r w:rsidR="004B37F2" w:rsidRPr="007C7B63">
        <w:rPr>
          <w:rFonts w:ascii="Times New Roman" w:hAnsi="Times New Roman" w:cs="Times New Roman"/>
          <w:sz w:val="24"/>
          <w:szCs w:val="24"/>
        </w:rPr>
        <w:t>a cualquier ciudadano como lo señala el artículo 31</w:t>
      </w:r>
      <w:r w:rsidRPr="007C7B63">
        <w:rPr>
          <w:rFonts w:ascii="Times New Roman" w:hAnsi="Times New Roman" w:cs="Times New Roman"/>
          <w:sz w:val="24"/>
          <w:szCs w:val="24"/>
        </w:rPr>
        <w:t xml:space="preserve"> </w:t>
      </w:r>
      <w:r w:rsidR="004B37F2" w:rsidRPr="007C7B63">
        <w:rPr>
          <w:rFonts w:ascii="Times New Roman" w:hAnsi="Times New Roman" w:cs="Times New Roman"/>
          <w:sz w:val="24"/>
          <w:szCs w:val="24"/>
        </w:rPr>
        <w:t xml:space="preserve">Bis de la Ley Superior de Fiscalización, se pueda solicitar una auditoría especial para entes susceptibles de fiscalización y revisar la ejecución del recurso público especifico, contando con lo que señala la propia ley para poder autorizar esa auditoría, vía la </w:t>
      </w:r>
      <w:r w:rsidRPr="007C7B63">
        <w:rPr>
          <w:rFonts w:ascii="Times New Roman" w:hAnsi="Times New Roman" w:cs="Times New Roman"/>
          <w:sz w:val="24"/>
          <w:szCs w:val="24"/>
        </w:rPr>
        <w:t xml:space="preserve">Comisión </w:t>
      </w:r>
      <w:r w:rsidR="004B37F2" w:rsidRPr="007C7B63">
        <w:rPr>
          <w:rFonts w:ascii="Times New Roman" w:hAnsi="Times New Roman" w:cs="Times New Roman"/>
          <w:sz w:val="24"/>
          <w:szCs w:val="24"/>
        </w:rPr>
        <w:t>de Vigilancia del Órgano Superior de Fiscalización.</w:t>
      </w:r>
    </w:p>
    <w:p w:rsidR="004B37F2" w:rsidRPr="007C7B63" w:rsidRDefault="004B37F2" w:rsidP="00AA1047">
      <w:pPr>
        <w:spacing w:after="0" w:line="240" w:lineRule="auto"/>
        <w:jc w:val="both"/>
        <w:rPr>
          <w:rFonts w:ascii="Times New Roman" w:hAnsi="Times New Roman" w:cs="Times New Roman"/>
          <w:sz w:val="24"/>
          <w:szCs w:val="24"/>
        </w:rPr>
      </w:pPr>
      <w:r w:rsidRPr="007C7B63">
        <w:rPr>
          <w:rFonts w:ascii="Times New Roman" w:hAnsi="Times New Roman" w:cs="Times New Roman"/>
          <w:sz w:val="24"/>
          <w:szCs w:val="24"/>
        </w:rPr>
        <w:tab/>
        <w:t>Por mi parte sería cuanto. Gracias.</w:t>
      </w:r>
    </w:p>
    <w:p w:rsidR="004B37F2" w:rsidRPr="007C7B63" w:rsidRDefault="00EA6A93" w:rsidP="00AA1047">
      <w:pPr>
        <w:spacing w:after="0" w:line="240" w:lineRule="auto"/>
        <w:jc w:val="both"/>
        <w:rPr>
          <w:rFonts w:ascii="Times New Roman" w:hAnsi="Times New Roman" w:cs="Times New Roman"/>
          <w:sz w:val="24"/>
          <w:szCs w:val="24"/>
        </w:rPr>
      </w:pPr>
      <w:r w:rsidRPr="007C7B63">
        <w:rPr>
          <w:rFonts w:ascii="Times New Roman" w:hAnsi="Times New Roman" w:cs="Times New Roman"/>
          <w:sz w:val="24"/>
          <w:szCs w:val="24"/>
        </w:rPr>
        <w:lastRenderedPageBreak/>
        <w:t xml:space="preserve">SECRETARIO DIP. ROMÁN </w:t>
      </w:r>
      <w:r w:rsidR="00EE48B2" w:rsidRPr="007C7B63">
        <w:rPr>
          <w:rFonts w:ascii="Times New Roman" w:hAnsi="Times New Roman" w:cs="Times New Roman"/>
          <w:sz w:val="24"/>
          <w:szCs w:val="24"/>
        </w:rPr>
        <w:t xml:space="preserve">FRANCISCO </w:t>
      </w:r>
      <w:r w:rsidR="004B37F2" w:rsidRPr="007C7B63">
        <w:rPr>
          <w:rFonts w:ascii="Times New Roman" w:hAnsi="Times New Roman" w:cs="Times New Roman"/>
          <w:sz w:val="24"/>
          <w:szCs w:val="24"/>
        </w:rPr>
        <w:t>CO</w:t>
      </w:r>
      <w:r w:rsidR="00F97C1D" w:rsidRPr="007C7B63">
        <w:rPr>
          <w:rFonts w:ascii="Times New Roman" w:hAnsi="Times New Roman" w:cs="Times New Roman"/>
          <w:sz w:val="24"/>
          <w:szCs w:val="24"/>
        </w:rPr>
        <w:t>RTÉS LUGO. ¿Diputada María Luisa</w:t>
      </w:r>
      <w:r w:rsidR="004B37F2" w:rsidRPr="007C7B63">
        <w:rPr>
          <w:rFonts w:ascii="Times New Roman" w:hAnsi="Times New Roman" w:cs="Times New Roman"/>
          <w:sz w:val="24"/>
          <w:szCs w:val="24"/>
        </w:rPr>
        <w:t xml:space="preserve"> quiere el uso de la palabra?</w:t>
      </w:r>
    </w:p>
    <w:p w:rsidR="004B37F2" w:rsidRPr="007C7B63" w:rsidRDefault="004B37F2" w:rsidP="00AA1047">
      <w:pPr>
        <w:spacing w:after="0" w:line="240" w:lineRule="auto"/>
        <w:jc w:val="both"/>
        <w:rPr>
          <w:rFonts w:ascii="Times New Roman" w:hAnsi="Times New Roman" w:cs="Times New Roman"/>
          <w:sz w:val="24"/>
          <w:szCs w:val="24"/>
        </w:rPr>
      </w:pPr>
      <w:r w:rsidRPr="007C7B63">
        <w:rPr>
          <w:rFonts w:ascii="Times New Roman" w:hAnsi="Times New Roman" w:cs="Times New Roman"/>
          <w:sz w:val="24"/>
          <w:szCs w:val="24"/>
        </w:rPr>
        <w:tab/>
        <w:t>¿Ya no va haber más intervenciones?</w:t>
      </w:r>
    </w:p>
    <w:p w:rsidR="00F97C1D" w:rsidRPr="007C7B63" w:rsidRDefault="00F97C1D" w:rsidP="00AA1047">
      <w:pPr>
        <w:spacing w:after="0" w:line="240" w:lineRule="auto"/>
        <w:jc w:val="both"/>
        <w:rPr>
          <w:rFonts w:ascii="Times New Roman" w:hAnsi="Times New Roman" w:cs="Times New Roman"/>
          <w:sz w:val="24"/>
          <w:szCs w:val="24"/>
        </w:rPr>
      </w:pPr>
      <w:r w:rsidRPr="007C7B63">
        <w:rPr>
          <w:rFonts w:ascii="Times New Roman" w:hAnsi="Times New Roman" w:cs="Times New Roman"/>
          <w:sz w:val="24"/>
          <w:szCs w:val="24"/>
        </w:rPr>
        <w:t xml:space="preserve">DIP. JUANA BONILLA JAIME. …el origen del recurso, pero sí se mencionó ahí en la propia sesión </w:t>
      </w:r>
      <w:r w:rsidR="00B50210" w:rsidRPr="007C7B63">
        <w:rPr>
          <w:rFonts w:ascii="Times New Roman" w:hAnsi="Times New Roman" w:cs="Times New Roman"/>
          <w:sz w:val="24"/>
          <w:szCs w:val="24"/>
        </w:rPr>
        <w:t>que es</w:t>
      </w:r>
      <w:r w:rsidR="005C2F6B" w:rsidRPr="007C7B63">
        <w:rPr>
          <w:rFonts w:ascii="Times New Roman" w:hAnsi="Times New Roman" w:cs="Times New Roman"/>
          <w:sz w:val="24"/>
          <w:szCs w:val="24"/>
        </w:rPr>
        <w:t xml:space="preserve"> </w:t>
      </w:r>
      <w:r w:rsidR="00B50210" w:rsidRPr="007C7B63">
        <w:rPr>
          <w:rFonts w:ascii="Times New Roman" w:hAnsi="Times New Roman" w:cs="Times New Roman"/>
          <w:sz w:val="24"/>
          <w:szCs w:val="24"/>
        </w:rPr>
        <w:t>100% municipal.</w:t>
      </w:r>
    </w:p>
    <w:p w:rsidR="004B37F2" w:rsidRPr="007C7B63" w:rsidRDefault="004B37F2" w:rsidP="00AA1047">
      <w:pPr>
        <w:spacing w:after="0" w:line="240" w:lineRule="auto"/>
        <w:jc w:val="both"/>
        <w:rPr>
          <w:rFonts w:ascii="Times New Roman" w:hAnsi="Times New Roman" w:cs="Times New Roman"/>
          <w:sz w:val="24"/>
          <w:szCs w:val="24"/>
        </w:rPr>
      </w:pPr>
      <w:r w:rsidRPr="007C7B63">
        <w:rPr>
          <w:rFonts w:ascii="Times New Roman" w:hAnsi="Times New Roman" w:cs="Times New Roman"/>
          <w:sz w:val="24"/>
          <w:szCs w:val="24"/>
        </w:rPr>
        <w:t xml:space="preserve">DIP. </w:t>
      </w:r>
      <w:r w:rsidR="009A329C" w:rsidRPr="007C7B63">
        <w:rPr>
          <w:rFonts w:ascii="Times New Roman" w:hAnsi="Times New Roman" w:cs="Times New Roman"/>
          <w:sz w:val="24"/>
          <w:szCs w:val="24"/>
        </w:rPr>
        <w:t xml:space="preserve">JESUS GERARDO IZQUIERDO ROJAS. </w:t>
      </w:r>
      <w:r w:rsidRPr="007C7B63">
        <w:rPr>
          <w:rFonts w:ascii="Times New Roman" w:hAnsi="Times New Roman" w:cs="Times New Roman"/>
          <w:sz w:val="24"/>
          <w:szCs w:val="24"/>
        </w:rPr>
        <w:t>Con el permiso de tod</w:t>
      </w:r>
      <w:r w:rsidR="00D92DBF" w:rsidRPr="007C7B63">
        <w:rPr>
          <w:rFonts w:ascii="Times New Roman" w:hAnsi="Times New Roman" w:cs="Times New Roman"/>
          <w:sz w:val="24"/>
          <w:szCs w:val="24"/>
        </w:rPr>
        <w:t>a</w:t>
      </w:r>
      <w:r w:rsidRPr="007C7B63">
        <w:rPr>
          <w:rFonts w:ascii="Times New Roman" w:hAnsi="Times New Roman" w:cs="Times New Roman"/>
          <w:sz w:val="24"/>
          <w:szCs w:val="24"/>
        </w:rPr>
        <w:t>s las diputadas, diputados.</w:t>
      </w:r>
    </w:p>
    <w:p w:rsidR="004B37F2" w:rsidRPr="007C7B63" w:rsidRDefault="004B37F2" w:rsidP="00AA1047">
      <w:pPr>
        <w:spacing w:after="0" w:line="240" w:lineRule="auto"/>
        <w:jc w:val="both"/>
        <w:rPr>
          <w:rFonts w:ascii="Times New Roman" w:hAnsi="Times New Roman" w:cs="Times New Roman"/>
          <w:sz w:val="24"/>
          <w:szCs w:val="24"/>
        </w:rPr>
      </w:pPr>
      <w:r w:rsidRPr="007C7B63">
        <w:rPr>
          <w:rFonts w:ascii="Times New Roman" w:hAnsi="Times New Roman" w:cs="Times New Roman"/>
          <w:sz w:val="24"/>
          <w:szCs w:val="24"/>
        </w:rPr>
        <w:tab/>
        <w:t xml:space="preserve">Haciendo esta aclaración o este comentario del recurso meramente propio, meramente del municipio, queda fuera el gobierno, el </w:t>
      </w:r>
      <w:r w:rsidR="00960999" w:rsidRPr="007C7B63">
        <w:rPr>
          <w:rFonts w:ascii="Times New Roman" w:hAnsi="Times New Roman" w:cs="Times New Roman"/>
          <w:sz w:val="24"/>
          <w:szCs w:val="24"/>
        </w:rPr>
        <w:t xml:space="preserve">Ejecutivo </w:t>
      </w:r>
      <w:r w:rsidRPr="007C7B63">
        <w:rPr>
          <w:rFonts w:ascii="Times New Roman" w:hAnsi="Times New Roman" w:cs="Times New Roman"/>
          <w:sz w:val="24"/>
          <w:szCs w:val="24"/>
        </w:rPr>
        <w:t>del Estado, no, Finanzas del Estado, porque son meramente recursos municipales.</w:t>
      </w:r>
    </w:p>
    <w:p w:rsidR="004B37F2" w:rsidRPr="007C7B63" w:rsidRDefault="004B37F2" w:rsidP="00AA1047">
      <w:pPr>
        <w:spacing w:after="0" w:line="240" w:lineRule="auto"/>
        <w:jc w:val="both"/>
        <w:rPr>
          <w:rFonts w:ascii="Times New Roman" w:hAnsi="Times New Roman" w:cs="Times New Roman"/>
          <w:sz w:val="24"/>
          <w:szCs w:val="24"/>
        </w:rPr>
      </w:pPr>
      <w:r w:rsidRPr="007C7B63">
        <w:rPr>
          <w:rFonts w:ascii="Times New Roman" w:hAnsi="Times New Roman" w:cs="Times New Roman"/>
          <w:sz w:val="24"/>
          <w:szCs w:val="24"/>
        </w:rPr>
        <w:tab/>
        <w:t xml:space="preserve">Entonces está la contraloría municipal y el </w:t>
      </w:r>
      <w:r w:rsidR="00D92DBF" w:rsidRPr="007C7B63">
        <w:rPr>
          <w:rFonts w:ascii="Times New Roman" w:hAnsi="Times New Roman" w:cs="Times New Roman"/>
          <w:sz w:val="24"/>
          <w:szCs w:val="24"/>
        </w:rPr>
        <w:t>Órgano Superior</w:t>
      </w:r>
      <w:r w:rsidRPr="007C7B63">
        <w:rPr>
          <w:rFonts w:ascii="Times New Roman" w:hAnsi="Times New Roman" w:cs="Times New Roman"/>
          <w:sz w:val="24"/>
          <w:szCs w:val="24"/>
        </w:rPr>
        <w:t>, en su momento con alguna aclaración, que bueno que aquí se aclara, es meramente un recurso municipal, si es una cantidad grande que hay que ponerle mucho ojo, como lo está proponiendo en este punto de acuerdo la diputada Juanita, porque si es una cantidad importante, pero si es un recurso propio, entonces habría que seguir analizando, me parece que no tendría ahí alguna facultad la Secretaría de Finanzas o la Contraloría del Estado de estar revisando este recurso porque es meramente, insisto</w:t>
      </w:r>
      <w:r w:rsidR="00CE1348" w:rsidRPr="007C7B63">
        <w:rPr>
          <w:rFonts w:ascii="Times New Roman" w:hAnsi="Times New Roman" w:cs="Times New Roman"/>
          <w:sz w:val="24"/>
          <w:szCs w:val="24"/>
        </w:rPr>
        <w:t>,</w:t>
      </w:r>
      <w:r w:rsidRPr="007C7B63">
        <w:rPr>
          <w:rFonts w:ascii="Times New Roman" w:hAnsi="Times New Roman" w:cs="Times New Roman"/>
          <w:sz w:val="24"/>
          <w:szCs w:val="24"/>
        </w:rPr>
        <w:t xml:space="preserve"> como nos lo acaba de aclarar la diputada Juanita, recurso municipal.</w:t>
      </w:r>
    </w:p>
    <w:p w:rsidR="004B37F2" w:rsidRPr="007C7B63" w:rsidRDefault="004B37F2" w:rsidP="00AA1047">
      <w:pPr>
        <w:spacing w:after="0" w:line="240" w:lineRule="auto"/>
        <w:jc w:val="both"/>
        <w:rPr>
          <w:rFonts w:ascii="Times New Roman" w:hAnsi="Times New Roman" w:cs="Times New Roman"/>
          <w:sz w:val="24"/>
          <w:szCs w:val="24"/>
        </w:rPr>
      </w:pPr>
      <w:r w:rsidRPr="007C7B63">
        <w:rPr>
          <w:rFonts w:ascii="Times New Roman" w:hAnsi="Times New Roman" w:cs="Times New Roman"/>
          <w:sz w:val="24"/>
          <w:szCs w:val="24"/>
        </w:rPr>
        <w:tab/>
        <w:t>Sería mi comentario.</w:t>
      </w:r>
    </w:p>
    <w:p w:rsidR="004B37F2" w:rsidRPr="007C7B63" w:rsidRDefault="00D66D6A" w:rsidP="00AA1047">
      <w:pPr>
        <w:spacing w:after="0" w:line="240" w:lineRule="auto"/>
        <w:jc w:val="both"/>
        <w:rPr>
          <w:rFonts w:ascii="Times New Roman" w:hAnsi="Times New Roman" w:cs="Times New Roman"/>
          <w:sz w:val="24"/>
          <w:szCs w:val="24"/>
        </w:rPr>
      </w:pPr>
      <w:r w:rsidRPr="007C7B63">
        <w:rPr>
          <w:rFonts w:ascii="Times New Roman" w:hAnsi="Times New Roman" w:cs="Times New Roman"/>
          <w:sz w:val="24"/>
          <w:szCs w:val="24"/>
        </w:rPr>
        <w:t>PRESIDENTA DIP. EVELYN OSORNIO JIMÉNEZ.</w:t>
      </w:r>
      <w:r w:rsidR="00960999" w:rsidRPr="007C7B63">
        <w:rPr>
          <w:rFonts w:ascii="Times New Roman" w:hAnsi="Times New Roman" w:cs="Times New Roman"/>
          <w:sz w:val="24"/>
          <w:szCs w:val="24"/>
        </w:rPr>
        <w:t xml:space="preserve"> </w:t>
      </w:r>
      <w:r w:rsidR="004B37F2" w:rsidRPr="007C7B63">
        <w:rPr>
          <w:rFonts w:ascii="Times New Roman" w:hAnsi="Times New Roman" w:cs="Times New Roman"/>
          <w:sz w:val="24"/>
          <w:szCs w:val="24"/>
        </w:rPr>
        <w:t>O sea, el exhorto sería para el municipio.</w:t>
      </w:r>
    </w:p>
    <w:p w:rsidR="004B37F2" w:rsidRPr="007C7B63" w:rsidRDefault="00284A66" w:rsidP="00AA1047">
      <w:pPr>
        <w:spacing w:after="0" w:line="240" w:lineRule="auto"/>
        <w:jc w:val="both"/>
        <w:rPr>
          <w:rFonts w:ascii="Times New Roman" w:hAnsi="Times New Roman" w:cs="Times New Roman"/>
          <w:sz w:val="24"/>
          <w:szCs w:val="24"/>
        </w:rPr>
      </w:pPr>
      <w:r w:rsidRPr="007C7B63">
        <w:rPr>
          <w:rFonts w:ascii="Times New Roman" w:hAnsi="Times New Roman" w:cs="Times New Roman"/>
          <w:sz w:val="24"/>
          <w:szCs w:val="24"/>
        </w:rPr>
        <w:t>DIP. JESUS GERARDO IZQUIERDO ROJAS</w:t>
      </w:r>
      <w:r w:rsidR="00960999" w:rsidRPr="007C7B63">
        <w:rPr>
          <w:rFonts w:ascii="Times New Roman" w:hAnsi="Times New Roman" w:cs="Times New Roman"/>
          <w:sz w:val="24"/>
          <w:szCs w:val="24"/>
        </w:rPr>
        <w:t xml:space="preserve">. </w:t>
      </w:r>
      <w:r w:rsidR="004B37F2" w:rsidRPr="007C7B63">
        <w:rPr>
          <w:rFonts w:ascii="Times New Roman" w:hAnsi="Times New Roman" w:cs="Times New Roman"/>
          <w:sz w:val="24"/>
          <w:szCs w:val="24"/>
        </w:rPr>
        <w:t>Para el municipio, el contralor municipal, el síndico, la contraloría municipal, en respeto a la autonomía del municipio, concuerdo que es un tema mayor, que es un tema importante de recursos pero pues si son recursos propios, creo que ahí sería.</w:t>
      </w:r>
    </w:p>
    <w:p w:rsidR="004B37F2" w:rsidRPr="007C7B63" w:rsidRDefault="00210378" w:rsidP="00AA1047">
      <w:pPr>
        <w:spacing w:after="0" w:line="240" w:lineRule="auto"/>
        <w:jc w:val="both"/>
        <w:rPr>
          <w:rFonts w:ascii="Times New Roman" w:hAnsi="Times New Roman" w:cs="Times New Roman"/>
          <w:sz w:val="24"/>
          <w:szCs w:val="24"/>
        </w:rPr>
      </w:pPr>
      <w:r w:rsidRPr="007C7B63">
        <w:rPr>
          <w:rFonts w:ascii="Times New Roman" w:hAnsi="Times New Roman" w:cs="Times New Roman"/>
          <w:sz w:val="24"/>
          <w:szCs w:val="24"/>
        </w:rPr>
        <w:t xml:space="preserve">SECRETARIO DIP. ROMÁN </w:t>
      </w:r>
      <w:r w:rsidR="00FD070C" w:rsidRPr="007C7B63">
        <w:rPr>
          <w:rFonts w:ascii="Times New Roman" w:hAnsi="Times New Roman" w:cs="Times New Roman"/>
          <w:sz w:val="24"/>
          <w:szCs w:val="24"/>
        </w:rPr>
        <w:t>FRANCISCO CORTÉS LUGO.</w:t>
      </w:r>
      <w:r w:rsidR="004536AB" w:rsidRPr="007C7B63">
        <w:rPr>
          <w:rFonts w:ascii="Times New Roman" w:hAnsi="Times New Roman" w:cs="Times New Roman"/>
          <w:sz w:val="24"/>
          <w:szCs w:val="24"/>
        </w:rPr>
        <w:t xml:space="preserve"> </w:t>
      </w:r>
      <w:r w:rsidR="004B37F2" w:rsidRPr="007C7B63">
        <w:rPr>
          <w:rFonts w:ascii="Times New Roman" w:hAnsi="Times New Roman" w:cs="Times New Roman"/>
          <w:sz w:val="24"/>
          <w:szCs w:val="24"/>
        </w:rPr>
        <w:t>Adelante diputada Juanita por favor.</w:t>
      </w:r>
    </w:p>
    <w:p w:rsidR="004B37F2" w:rsidRPr="007C7B63" w:rsidRDefault="004B37F2" w:rsidP="00AA1047">
      <w:pPr>
        <w:spacing w:after="0" w:line="240" w:lineRule="auto"/>
        <w:jc w:val="both"/>
        <w:rPr>
          <w:rFonts w:ascii="Times New Roman" w:hAnsi="Times New Roman" w:cs="Times New Roman"/>
          <w:sz w:val="24"/>
          <w:szCs w:val="24"/>
        </w:rPr>
      </w:pPr>
      <w:r w:rsidRPr="007C7B63">
        <w:rPr>
          <w:rFonts w:ascii="Times New Roman" w:hAnsi="Times New Roman" w:cs="Times New Roman"/>
          <w:sz w:val="24"/>
          <w:szCs w:val="24"/>
        </w:rPr>
        <w:t>DIP. JUANA BONILLA JAIME. Gracias.</w:t>
      </w:r>
    </w:p>
    <w:p w:rsidR="00370F9B" w:rsidRPr="007C7B63" w:rsidRDefault="004B37F2" w:rsidP="00AA1047">
      <w:pPr>
        <w:spacing w:after="0" w:line="240" w:lineRule="auto"/>
        <w:jc w:val="both"/>
        <w:rPr>
          <w:rFonts w:ascii="Times New Roman" w:hAnsi="Times New Roman" w:cs="Times New Roman"/>
          <w:sz w:val="24"/>
          <w:szCs w:val="24"/>
        </w:rPr>
      </w:pPr>
      <w:r w:rsidRPr="007C7B63">
        <w:rPr>
          <w:rFonts w:ascii="Times New Roman" w:hAnsi="Times New Roman" w:cs="Times New Roman"/>
          <w:sz w:val="24"/>
          <w:szCs w:val="24"/>
        </w:rPr>
        <w:tab/>
        <w:t>Nada más es un tema de precisión, no se está pidiendo la intervención de la Secretaría de Finanzas como tal, puesto que no tendría la facultad, en eso por supuesto que tiene la razón, pero de qué manera estamos pidiendo el exhorto a la Secretaría de Finanzas para que pueda enviar el cat</w:t>
      </w:r>
      <w:r w:rsidR="00CD77E2" w:rsidRPr="007C7B63">
        <w:rPr>
          <w:rFonts w:ascii="Times New Roman" w:hAnsi="Times New Roman" w:cs="Times New Roman"/>
          <w:sz w:val="24"/>
          <w:szCs w:val="24"/>
        </w:rPr>
        <w:t>á</w:t>
      </w:r>
      <w:r w:rsidRPr="007C7B63">
        <w:rPr>
          <w:rFonts w:ascii="Times New Roman" w:hAnsi="Times New Roman" w:cs="Times New Roman"/>
          <w:sz w:val="24"/>
          <w:szCs w:val="24"/>
        </w:rPr>
        <w:t xml:space="preserve">logo, porque se rigen si por catálogos, por precios, en esta parte si ustedes lo ven, en el párrafo segundo donde para que pueda remitir a esta </w:t>
      </w:r>
      <w:r w:rsidR="00CD77E2" w:rsidRPr="007C7B63">
        <w:rPr>
          <w:rFonts w:ascii="Times New Roman" w:hAnsi="Times New Roman" w:cs="Times New Roman"/>
          <w:sz w:val="24"/>
          <w:szCs w:val="24"/>
        </w:rPr>
        <w:t xml:space="preserve">Legislatura </w:t>
      </w:r>
      <w:r w:rsidRPr="007C7B63">
        <w:rPr>
          <w:rFonts w:ascii="Times New Roman" w:hAnsi="Times New Roman" w:cs="Times New Roman"/>
          <w:sz w:val="24"/>
          <w:szCs w:val="24"/>
        </w:rPr>
        <w:t>el catálogo de bienes y servicios, con los que la Secretaría en materia de arrendamiento del servicio integral de vehículos, eso es distinto, no que intervenga porque en este caso es</w:t>
      </w:r>
      <w:r w:rsidR="00210E11" w:rsidRPr="007C7B63">
        <w:rPr>
          <w:rFonts w:ascii="Times New Roman" w:hAnsi="Times New Roman" w:cs="Times New Roman"/>
          <w:sz w:val="24"/>
          <w:szCs w:val="24"/>
        </w:rPr>
        <w:t xml:space="preserve"> uno</w:t>
      </w:r>
      <w:r w:rsidR="004536AB" w:rsidRPr="007C7B63">
        <w:rPr>
          <w:rFonts w:ascii="Times New Roman" w:hAnsi="Times New Roman" w:cs="Times New Roman"/>
          <w:sz w:val="24"/>
          <w:szCs w:val="24"/>
        </w:rPr>
        <w:t xml:space="preserve"> </w:t>
      </w:r>
      <w:r w:rsidRPr="007C7B63">
        <w:rPr>
          <w:rFonts w:ascii="Times New Roman" w:hAnsi="Times New Roman" w:cs="Times New Roman"/>
          <w:sz w:val="24"/>
          <w:szCs w:val="24"/>
        </w:rPr>
        <w:t xml:space="preserve">y al otro en el caso del tercero es el exhorto para que la Contraloría del Estado de México igual remita copia del registro de empresas que están registradas u objetadas también por parte de la Contraloría, </w:t>
      </w:r>
      <w:r w:rsidR="00210E11" w:rsidRPr="007C7B63">
        <w:rPr>
          <w:rFonts w:ascii="Times New Roman" w:hAnsi="Times New Roman" w:cs="Times New Roman"/>
          <w:sz w:val="24"/>
          <w:szCs w:val="24"/>
        </w:rPr>
        <w:t>¿</w:t>
      </w:r>
      <w:r w:rsidRPr="007C7B63">
        <w:rPr>
          <w:rFonts w:ascii="Times New Roman" w:hAnsi="Times New Roman" w:cs="Times New Roman"/>
          <w:sz w:val="24"/>
          <w:szCs w:val="24"/>
        </w:rPr>
        <w:t>por</w:t>
      </w:r>
      <w:r w:rsidR="00210E11" w:rsidRPr="007C7B63">
        <w:rPr>
          <w:rFonts w:ascii="Times New Roman" w:hAnsi="Times New Roman" w:cs="Times New Roman"/>
          <w:sz w:val="24"/>
          <w:szCs w:val="24"/>
        </w:rPr>
        <w:t xml:space="preserve"> qué?</w:t>
      </w:r>
      <w:r w:rsidRPr="007C7B63">
        <w:rPr>
          <w:rFonts w:ascii="Times New Roman" w:hAnsi="Times New Roman" w:cs="Times New Roman"/>
          <w:sz w:val="24"/>
          <w:szCs w:val="24"/>
        </w:rPr>
        <w:t xml:space="preserve"> </w:t>
      </w:r>
      <w:r w:rsidR="00210E11" w:rsidRPr="007C7B63">
        <w:rPr>
          <w:rFonts w:ascii="Times New Roman" w:hAnsi="Times New Roman" w:cs="Times New Roman"/>
          <w:sz w:val="24"/>
          <w:szCs w:val="24"/>
        </w:rPr>
        <w:t xml:space="preserve">Porque </w:t>
      </w:r>
      <w:r w:rsidRPr="007C7B63">
        <w:rPr>
          <w:rFonts w:ascii="Times New Roman" w:hAnsi="Times New Roman" w:cs="Times New Roman"/>
          <w:sz w:val="24"/>
          <w:szCs w:val="24"/>
        </w:rPr>
        <w:t>es al final de cuentas va a ser información que de alguna manera va ayudar poro no se está pidiendo la intervención como tal, sino se está pidiendo puedan remitir sus catálogos y su lista de los que sí están vigentes o están objetados</w:t>
      </w:r>
      <w:r w:rsidR="00370F9B" w:rsidRPr="007C7B63">
        <w:rPr>
          <w:rFonts w:ascii="Times New Roman" w:hAnsi="Times New Roman" w:cs="Times New Roman"/>
          <w:sz w:val="24"/>
          <w:szCs w:val="24"/>
        </w:rPr>
        <w:t xml:space="preserve"> en cada una </w:t>
      </w:r>
      <w:r w:rsidR="00053FC9" w:rsidRPr="007C7B63">
        <w:rPr>
          <w:rFonts w:ascii="Times New Roman" w:hAnsi="Times New Roman" w:cs="Times New Roman"/>
          <w:sz w:val="24"/>
          <w:szCs w:val="24"/>
        </w:rPr>
        <w:t>de las competencias por supuesto.</w:t>
      </w:r>
    </w:p>
    <w:p w:rsidR="00053FC9" w:rsidRPr="007C7B63" w:rsidRDefault="00053FC9" w:rsidP="00AA1047">
      <w:pPr>
        <w:spacing w:after="0" w:line="240" w:lineRule="auto"/>
        <w:ind w:firstLine="708"/>
        <w:jc w:val="both"/>
        <w:rPr>
          <w:rFonts w:ascii="Times New Roman" w:hAnsi="Times New Roman" w:cs="Times New Roman"/>
          <w:sz w:val="24"/>
          <w:szCs w:val="24"/>
        </w:rPr>
      </w:pPr>
      <w:r w:rsidRPr="007C7B63">
        <w:rPr>
          <w:rFonts w:ascii="Times New Roman" w:hAnsi="Times New Roman" w:cs="Times New Roman"/>
          <w:sz w:val="24"/>
          <w:szCs w:val="24"/>
        </w:rPr>
        <w:t>Es cuanto.</w:t>
      </w:r>
    </w:p>
    <w:p w:rsidR="00053FC9" w:rsidRPr="007C7B63" w:rsidRDefault="00210378"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 xml:space="preserve">SECRETARIO DIP. ROMÁN </w:t>
      </w:r>
      <w:r w:rsidR="005E1B2D" w:rsidRPr="007C7B63">
        <w:rPr>
          <w:rFonts w:ascii="Times New Roman" w:hAnsi="Times New Roman" w:cs="Times New Roman"/>
          <w:sz w:val="24"/>
          <w:szCs w:val="24"/>
        </w:rPr>
        <w:t>FRANCISCO CORTÉS LUGO</w:t>
      </w:r>
      <w:r w:rsidR="00053FC9" w:rsidRPr="007C7B63">
        <w:rPr>
          <w:rFonts w:ascii="Times New Roman" w:hAnsi="Times New Roman" w:cs="Times New Roman"/>
          <w:sz w:val="24"/>
          <w:szCs w:val="24"/>
        </w:rPr>
        <w:t xml:space="preserve">. </w:t>
      </w:r>
      <w:r w:rsidR="003C1DC9" w:rsidRPr="007C7B63">
        <w:rPr>
          <w:rFonts w:ascii="Times New Roman" w:hAnsi="Times New Roman" w:cs="Times New Roman"/>
          <w:sz w:val="24"/>
          <w:szCs w:val="24"/>
        </w:rPr>
        <w:t>¿</w:t>
      </w:r>
      <w:r w:rsidR="00053FC9" w:rsidRPr="007C7B63">
        <w:rPr>
          <w:rFonts w:ascii="Times New Roman" w:hAnsi="Times New Roman" w:cs="Times New Roman"/>
          <w:sz w:val="24"/>
          <w:szCs w:val="24"/>
        </w:rPr>
        <w:t xml:space="preserve">Quiere </w:t>
      </w:r>
      <w:r w:rsidR="003C1DC9" w:rsidRPr="007C7B63">
        <w:rPr>
          <w:rFonts w:ascii="Times New Roman" w:hAnsi="Times New Roman" w:cs="Times New Roman"/>
          <w:sz w:val="24"/>
          <w:szCs w:val="24"/>
        </w:rPr>
        <w:t>el uso de la palabra Presidenta?</w:t>
      </w:r>
    </w:p>
    <w:p w:rsidR="00053FC9" w:rsidRPr="007C7B63" w:rsidRDefault="005E1B2D"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PRESIDENTA DIP. EVELYN OSORNIO JIMÉNEZ.</w:t>
      </w:r>
      <w:r w:rsidR="00053FC9" w:rsidRPr="007C7B63">
        <w:rPr>
          <w:rFonts w:ascii="Times New Roman" w:hAnsi="Times New Roman" w:cs="Times New Roman"/>
          <w:sz w:val="24"/>
          <w:szCs w:val="24"/>
        </w:rPr>
        <w:t xml:space="preserve"> No</w:t>
      </w:r>
      <w:r w:rsidR="003C1DC9" w:rsidRPr="007C7B63">
        <w:rPr>
          <w:rFonts w:ascii="Times New Roman" w:hAnsi="Times New Roman" w:cs="Times New Roman"/>
          <w:sz w:val="24"/>
          <w:szCs w:val="24"/>
        </w:rPr>
        <w:t>,</w:t>
      </w:r>
      <w:r w:rsidR="00053FC9" w:rsidRPr="007C7B63">
        <w:rPr>
          <w:rFonts w:ascii="Times New Roman" w:hAnsi="Times New Roman" w:cs="Times New Roman"/>
          <w:sz w:val="24"/>
          <w:szCs w:val="24"/>
        </w:rPr>
        <w:t xml:space="preserve"> me queda aclarado.</w:t>
      </w:r>
    </w:p>
    <w:p w:rsidR="00806498" w:rsidRPr="007C7B63" w:rsidRDefault="00053FC9" w:rsidP="00AA1047">
      <w:pPr>
        <w:pStyle w:val="Sinespaciado"/>
        <w:ind w:firstLine="708"/>
        <w:jc w:val="both"/>
        <w:rPr>
          <w:rFonts w:ascii="Times New Roman" w:hAnsi="Times New Roman" w:cs="Times New Roman"/>
          <w:sz w:val="24"/>
          <w:szCs w:val="24"/>
        </w:rPr>
      </w:pPr>
      <w:r w:rsidRPr="007C7B63">
        <w:rPr>
          <w:rFonts w:ascii="Times New Roman" w:hAnsi="Times New Roman" w:cs="Times New Roman"/>
          <w:sz w:val="24"/>
          <w:szCs w:val="24"/>
        </w:rPr>
        <w:t>Gracias, bueno pues si no hay más intervenciones, agra</w:t>
      </w:r>
      <w:r w:rsidR="00806498" w:rsidRPr="007C7B63">
        <w:rPr>
          <w:rFonts w:ascii="Times New Roman" w:hAnsi="Times New Roman" w:cs="Times New Roman"/>
          <w:sz w:val="24"/>
          <w:szCs w:val="24"/>
        </w:rPr>
        <w:t>de</w:t>
      </w:r>
      <w:r w:rsidRPr="007C7B63">
        <w:rPr>
          <w:rFonts w:ascii="Times New Roman" w:hAnsi="Times New Roman" w:cs="Times New Roman"/>
          <w:sz w:val="24"/>
          <w:szCs w:val="24"/>
        </w:rPr>
        <w:t>z</w:t>
      </w:r>
      <w:r w:rsidR="00806498" w:rsidRPr="007C7B63">
        <w:rPr>
          <w:rFonts w:ascii="Times New Roman" w:hAnsi="Times New Roman" w:cs="Times New Roman"/>
          <w:sz w:val="24"/>
          <w:szCs w:val="24"/>
        </w:rPr>
        <w:t>c</w:t>
      </w:r>
      <w:r w:rsidRPr="007C7B63">
        <w:rPr>
          <w:rFonts w:ascii="Times New Roman" w:hAnsi="Times New Roman" w:cs="Times New Roman"/>
          <w:sz w:val="24"/>
          <w:szCs w:val="24"/>
        </w:rPr>
        <w:t>o a la diputada Juanita creo que ya con este puntualización nos quedó a todos claro</w:t>
      </w:r>
      <w:r w:rsidR="00806498" w:rsidRPr="007C7B63">
        <w:rPr>
          <w:rFonts w:ascii="Times New Roman" w:hAnsi="Times New Roman" w:cs="Times New Roman"/>
          <w:sz w:val="24"/>
          <w:szCs w:val="24"/>
        </w:rPr>
        <w:t>.</w:t>
      </w:r>
    </w:p>
    <w:p w:rsidR="00C7243B" w:rsidRPr="007C7B63" w:rsidRDefault="00806498" w:rsidP="00AA1047">
      <w:pPr>
        <w:pStyle w:val="Sinespaciado"/>
        <w:ind w:firstLine="708"/>
        <w:jc w:val="both"/>
        <w:rPr>
          <w:rFonts w:ascii="Times New Roman" w:hAnsi="Times New Roman" w:cs="Times New Roman"/>
          <w:sz w:val="24"/>
          <w:szCs w:val="24"/>
        </w:rPr>
      </w:pPr>
      <w:r w:rsidRPr="007C7B63">
        <w:rPr>
          <w:rFonts w:ascii="Times New Roman" w:hAnsi="Times New Roman" w:cs="Times New Roman"/>
          <w:sz w:val="24"/>
          <w:szCs w:val="24"/>
        </w:rPr>
        <w:t xml:space="preserve">Yo </w:t>
      </w:r>
      <w:r w:rsidR="00053FC9" w:rsidRPr="007C7B63">
        <w:rPr>
          <w:rFonts w:ascii="Times New Roman" w:hAnsi="Times New Roman" w:cs="Times New Roman"/>
          <w:sz w:val="24"/>
          <w:szCs w:val="24"/>
        </w:rPr>
        <w:t xml:space="preserve">pediría que para poder emitir un dictamen pudiéramos dar algunos días para que nos envíen si no hubiera alguna otra información o alguna; todo bien si, alguna propuesta o mejora en la redacción y que podamos revisar esta parte de la autonomía que pudiera tener el municipio versus la Contraloría del Estado de México para saber cómo se puede coadyuvar, no le vería </w:t>
      </w:r>
      <w:r w:rsidR="00053FC9" w:rsidRPr="007C7B63">
        <w:rPr>
          <w:rFonts w:ascii="Times New Roman" w:hAnsi="Times New Roman" w:cs="Times New Roman"/>
          <w:sz w:val="24"/>
          <w:szCs w:val="24"/>
        </w:rPr>
        <w:lastRenderedPageBreak/>
        <w:t>mayor tema y que nos dé la oportunidad de tener algunos días más para recibir, si alguna otra inquietud tuvieran para pues en la siguiente sesión poder proceder a una posible dictaminación de ser así</w:t>
      </w:r>
      <w:r w:rsidR="00C7243B" w:rsidRPr="007C7B63">
        <w:rPr>
          <w:rFonts w:ascii="Times New Roman" w:hAnsi="Times New Roman" w:cs="Times New Roman"/>
          <w:sz w:val="24"/>
          <w:szCs w:val="24"/>
        </w:rPr>
        <w:t>.</w:t>
      </w:r>
    </w:p>
    <w:p w:rsidR="00C7243B" w:rsidRPr="007C7B63" w:rsidRDefault="00C7243B" w:rsidP="00AA1047">
      <w:pPr>
        <w:pStyle w:val="Sinespaciado"/>
        <w:ind w:firstLine="708"/>
        <w:jc w:val="both"/>
        <w:rPr>
          <w:rFonts w:ascii="Times New Roman" w:hAnsi="Times New Roman" w:cs="Times New Roman"/>
          <w:sz w:val="24"/>
          <w:szCs w:val="24"/>
        </w:rPr>
      </w:pPr>
      <w:r w:rsidRPr="007C7B63">
        <w:rPr>
          <w:rFonts w:ascii="Times New Roman" w:hAnsi="Times New Roman" w:cs="Times New Roman"/>
          <w:sz w:val="24"/>
          <w:szCs w:val="24"/>
        </w:rPr>
        <w:t xml:space="preserve">No </w:t>
      </w:r>
      <w:r w:rsidR="00053FC9" w:rsidRPr="007C7B63">
        <w:rPr>
          <w:rFonts w:ascii="Times New Roman" w:hAnsi="Times New Roman" w:cs="Times New Roman"/>
          <w:sz w:val="24"/>
          <w:szCs w:val="24"/>
        </w:rPr>
        <w:t>s</w:t>
      </w:r>
      <w:r w:rsidRPr="007C7B63">
        <w:rPr>
          <w:rFonts w:ascii="Times New Roman" w:hAnsi="Times New Roman" w:cs="Times New Roman"/>
          <w:sz w:val="24"/>
          <w:szCs w:val="24"/>
        </w:rPr>
        <w:t>é, sí</w:t>
      </w:r>
      <w:r w:rsidR="00053FC9" w:rsidRPr="007C7B63">
        <w:rPr>
          <w:rFonts w:ascii="Times New Roman" w:hAnsi="Times New Roman" w:cs="Times New Roman"/>
          <w:sz w:val="24"/>
          <w:szCs w:val="24"/>
        </w:rPr>
        <w:t xml:space="preserve"> bienvenido diputado Rigoberto</w:t>
      </w:r>
    </w:p>
    <w:p w:rsidR="00053FC9" w:rsidRPr="007C7B63" w:rsidRDefault="00C7243B" w:rsidP="00AA1047">
      <w:pPr>
        <w:pStyle w:val="Sinespaciado"/>
        <w:ind w:firstLine="708"/>
        <w:jc w:val="both"/>
        <w:rPr>
          <w:rFonts w:ascii="Times New Roman" w:hAnsi="Times New Roman" w:cs="Times New Roman"/>
          <w:sz w:val="24"/>
          <w:szCs w:val="24"/>
        </w:rPr>
      </w:pPr>
      <w:r w:rsidRPr="007C7B63">
        <w:rPr>
          <w:rFonts w:ascii="Times New Roman" w:hAnsi="Times New Roman" w:cs="Times New Roman"/>
          <w:sz w:val="24"/>
          <w:szCs w:val="24"/>
        </w:rPr>
        <w:t xml:space="preserve">Si </w:t>
      </w:r>
      <w:r w:rsidR="00053FC9" w:rsidRPr="007C7B63">
        <w:rPr>
          <w:rFonts w:ascii="Times New Roman" w:hAnsi="Times New Roman" w:cs="Times New Roman"/>
          <w:sz w:val="24"/>
          <w:szCs w:val="24"/>
        </w:rPr>
        <w:t>alguien más quisiera hacer uso de la palabra y demos ahora así poder continuar con el siguiente punto del orden del día.</w:t>
      </w:r>
    </w:p>
    <w:p w:rsidR="00053FC9" w:rsidRPr="007C7B63" w:rsidRDefault="00210378"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 xml:space="preserve">SECRETARIO DIP. ROMÁN </w:t>
      </w:r>
      <w:r w:rsidR="00891B5E" w:rsidRPr="007C7B63">
        <w:rPr>
          <w:rFonts w:ascii="Times New Roman" w:hAnsi="Times New Roman" w:cs="Times New Roman"/>
          <w:sz w:val="24"/>
          <w:szCs w:val="24"/>
        </w:rPr>
        <w:t>FRANCISCO CORTÉS LUGO</w:t>
      </w:r>
      <w:r w:rsidR="00053FC9" w:rsidRPr="007C7B63">
        <w:rPr>
          <w:rFonts w:ascii="Times New Roman" w:hAnsi="Times New Roman" w:cs="Times New Roman"/>
          <w:sz w:val="24"/>
          <w:szCs w:val="24"/>
        </w:rPr>
        <w:t>. Le informo Presidenta que los asuntos del orden del día han sido concluidos.</w:t>
      </w:r>
    </w:p>
    <w:p w:rsidR="00C7243B" w:rsidRPr="007C7B63" w:rsidRDefault="00891B5E"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PRESIDENTA DIP. EVELYN OSORNIO JIMÉNEZ.</w:t>
      </w:r>
      <w:r w:rsidR="00053FC9" w:rsidRPr="007C7B63">
        <w:rPr>
          <w:rFonts w:ascii="Times New Roman" w:hAnsi="Times New Roman" w:cs="Times New Roman"/>
          <w:sz w:val="24"/>
          <w:szCs w:val="24"/>
        </w:rPr>
        <w:t xml:space="preserve"> Gracias</w:t>
      </w:r>
      <w:r w:rsidR="00C7243B" w:rsidRPr="007C7B63">
        <w:rPr>
          <w:rFonts w:ascii="Times New Roman" w:hAnsi="Times New Roman" w:cs="Times New Roman"/>
          <w:sz w:val="24"/>
          <w:szCs w:val="24"/>
        </w:rPr>
        <w:t>.</w:t>
      </w:r>
    </w:p>
    <w:p w:rsidR="00053FC9" w:rsidRPr="007C7B63" w:rsidRDefault="00C7243B" w:rsidP="00AA1047">
      <w:pPr>
        <w:pStyle w:val="Sinespaciado"/>
        <w:ind w:firstLine="709"/>
        <w:jc w:val="both"/>
        <w:rPr>
          <w:rFonts w:ascii="Times New Roman" w:hAnsi="Times New Roman" w:cs="Times New Roman"/>
          <w:sz w:val="24"/>
          <w:szCs w:val="24"/>
        </w:rPr>
      </w:pPr>
      <w:r w:rsidRPr="007C7B63">
        <w:rPr>
          <w:rFonts w:ascii="Times New Roman" w:hAnsi="Times New Roman" w:cs="Times New Roman"/>
          <w:sz w:val="24"/>
          <w:szCs w:val="24"/>
        </w:rPr>
        <w:t>L</w:t>
      </w:r>
      <w:r w:rsidR="00053FC9" w:rsidRPr="007C7B63">
        <w:rPr>
          <w:rFonts w:ascii="Times New Roman" w:hAnsi="Times New Roman" w:cs="Times New Roman"/>
          <w:sz w:val="24"/>
          <w:szCs w:val="24"/>
        </w:rPr>
        <w:t>e pido que registre la asistencia de la reunión de trabajo.</w:t>
      </w:r>
    </w:p>
    <w:p w:rsidR="00053FC9" w:rsidRPr="007C7B63" w:rsidRDefault="00891B5E"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 xml:space="preserve">SECRETARIO DIP. </w:t>
      </w:r>
      <w:r w:rsidR="00210378" w:rsidRPr="007C7B63">
        <w:rPr>
          <w:rFonts w:ascii="Times New Roman" w:hAnsi="Times New Roman" w:cs="Times New Roman"/>
          <w:sz w:val="24"/>
          <w:szCs w:val="24"/>
        </w:rPr>
        <w:t xml:space="preserve">ROMÁN </w:t>
      </w:r>
      <w:r w:rsidRPr="007C7B63">
        <w:rPr>
          <w:rFonts w:ascii="Times New Roman" w:hAnsi="Times New Roman" w:cs="Times New Roman"/>
          <w:sz w:val="24"/>
          <w:szCs w:val="24"/>
        </w:rPr>
        <w:t>FRANCISCO CORTÉS LUGO</w:t>
      </w:r>
      <w:r w:rsidR="00053FC9" w:rsidRPr="007C7B63">
        <w:rPr>
          <w:rFonts w:ascii="Times New Roman" w:hAnsi="Times New Roman" w:cs="Times New Roman"/>
          <w:sz w:val="24"/>
          <w:szCs w:val="24"/>
        </w:rPr>
        <w:t xml:space="preserve">. Le informo </w:t>
      </w:r>
      <w:r w:rsidR="00C7243B" w:rsidRPr="007C7B63">
        <w:rPr>
          <w:rFonts w:ascii="Times New Roman" w:hAnsi="Times New Roman" w:cs="Times New Roman"/>
          <w:sz w:val="24"/>
          <w:szCs w:val="24"/>
        </w:rPr>
        <w:t xml:space="preserve">Presidenta </w:t>
      </w:r>
      <w:r w:rsidR="00053FC9" w:rsidRPr="007C7B63">
        <w:rPr>
          <w:rFonts w:ascii="Times New Roman" w:hAnsi="Times New Roman" w:cs="Times New Roman"/>
          <w:sz w:val="24"/>
          <w:szCs w:val="24"/>
        </w:rPr>
        <w:t>que ha sido registrada la asistencia de la reunión, nada más pido que se tome la asistencia del diputado Rigoberto.</w:t>
      </w:r>
    </w:p>
    <w:p w:rsidR="00DF37FD" w:rsidRPr="007C7B63" w:rsidRDefault="00891B5E"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PRESIDENTA DIP. EVELYN OSORNIO JIMÉNEZ</w:t>
      </w:r>
      <w:r w:rsidR="00DF37FD" w:rsidRPr="007C7B63">
        <w:rPr>
          <w:rFonts w:ascii="Times New Roman" w:hAnsi="Times New Roman" w:cs="Times New Roman"/>
          <w:sz w:val="24"/>
          <w:szCs w:val="24"/>
        </w:rPr>
        <w:t>. Gracias.</w:t>
      </w:r>
    </w:p>
    <w:p w:rsidR="00053FC9" w:rsidRPr="007C7B63" w:rsidRDefault="00DF37FD" w:rsidP="00AA1047">
      <w:pPr>
        <w:pStyle w:val="Sinespaciado"/>
        <w:ind w:firstLine="708"/>
        <w:jc w:val="both"/>
        <w:rPr>
          <w:rFonts w:ascii="Times New Roman" w:hAnsi="Times New Roman" w:cs="Times New Roman"/>
          <w:sz w:val="24"/>
          <w:szCs w:val="24"/>
        </w:rPr>
      </w:pPr>
      <w:r w:rsidRPr="007C7B63">
        <w:rPr>
          <w:rFonts w:ascii="Times New Roman" w:hAnsi="Times New Roman" w:cs="Times New Roman"/>
          <w:sz w:val="24"/>
          <w:szCs w:val="24"/>
        </w:rPr>
        <w:t xml:space="preserve">Se </w:t>
      </w:r>
      <w:r w:rsidR="00053FC9" w:rsidRPr="007C7B63">
        <w:rPr>
          <w:rFonts w:ascii="Times New Roman" w:hAnsi="Times New Roman" w:cs="Times New Roman"/>
          <w:sz w:val="24"/>
          <w:szCs w:val="24"/>
        </w:rPr>
        <w:t xml:space="preserve">levanta la </w:t>
      </w:r>
      <w:r w:rsidRPr="007C7B63">
        <w:rPr>
          <w:rFonts w:ascii="Times New Roman" w:hAnsi="Times New Roman" w:cs="Times New Roman"/>
          <w:sz w:val="24"/>
          <w:szCs w:val="24"/>
        </w:rPr>
        <w:t xml:space="preserve">reunión </w:t>
      </w:r>
      <w:r w:rsidR="00053FC9" w:rsidRPr="007C7B63">
        <w:rPr>
          <w:rFonts w:ascii="Times New Roman" w:hAnsi="Times New Roman" w:cs="Times New Roman"/>
          <w:sz w:val="24"/>
          <w:szCs w:val="24"/>
        </w:rPr>
        <w:t xml:space="preserve">de </w:t>
      </w:r>
      <w:r w:rsidRPr="007C7B63">
        <w:rPr>
          <w:rFonts w:ascii="Times New Roman" w:hAnsi="Times New Roman" w:cs="Times New Roman"/>
          <w:sz w:val="24"/>
          <w:szCs w:val="24"/>
        </w:rPr>
        <w:t xml:space="preserve">trabajo </w:t>
      </w:r>
      <w:r w:rsidR="00053FC9" w:rsidRPr="007C7B63">
        <w:rPr>
          <w:rFonts w:ascii="Times New Roman" w:hAnsi="Times New Roman" w:cs="Times New Roman"/>
          <w:sz w:val="24"/>
          <w:szCs w:val="24"/>
        </w:rPr>
        <w:t>de la Comisión de Vigilancia del Órgano Superior de Fiscalización, siendo las diecisiete horas con catorce minutos del día martes tres de mayo del año dos mil veintidós y se pide a sus integrantes estar atentos a la próxima convocatoria.</w:t>
      </w:r>
    </w:p>
    <w:p w:rsidR="00053FC9" w:rsidRPr="007C7B63" w:rsidRDefault="00053FC9" w:rsidP="00AA1047">
      <w:pPr>
        <w:pStyle w:val="Sinespaciado"/>
        <w:ind w:firstLine="708"/>
        <w:jc w:val="both"/>
        <w:rPr>
          <w:rFonts w:ascii="Times New Roman" w:hAnsi="Times New Roman" w:cs="Times New Roman"/>
          <w:sz w:val="24"/>
          <w:szCs w:val="24"/>
        </w:rPr>
      </w:pPr>
      <w:r w:rsidRPr="007C7B63">
        <w:rPr>
          <w:rFonts w:ascii="Times New Roman" w:hAnsi="Times New Roman" w:cs="Times New Roman"/>
          <w:sz w:val="24"/>
          <w:szCs w:val="24"/>
        </w:rPr>
        <w:t>Muchas gracias a todos.</w:t>
      </w:r>
      <w:r w:rsidR="00DF37FD" w:rsidRPr="007C7B63">
        <w:rPr>
          <w:rFonts w:ascii="Times New Roman" w:hAnsi="Times New Roman" w:cs="Times New Roman"/>
          <w:sz w:val="24"/>
          <w:szCs w:val="24"/>
        </w:rPr>
        <w:t xml:space="preserve"> Buena tarde.</w:t>
      </w:r>
    </w:p>
    <w:p w:rsidR="00053FC9" w:rsidRPr="007C7B63" w:rsidRDefault="00210378" w:rsidP="00AA1047">
      <w:pPr>
        <w:pStyle w:val="Sinespaciado"/>
        <w:jc w:val="both"/>
        <w:rPr>
          <w:rFonts w:ascii="Times New Roman" w:hAnsi="Times New Roman" w:cs="Times New Roman"/>
          <w:sz w:val="24"/>
          <w:szCs w:val="24"/>
        </w:rPr>
      </w:pPr>
      <w:r w:rsidRPr="007C7B63">
        <w:rPr>
          <w:rFonts w:ascii="Times New Roman" w:hAnsi="Times New Roman" w:cs="Times New Roman"/>
          <w:sz w:val="24"/>
          <w:szCs w:val="24"/>
        </w:rPr>
        <w:t xml:space="preserve">SECRETARIO DIP. ROMÁN </w:t>
      </w:r>
      <w:r w:rsidR="00891B5E" w:rsidRPr="007C7B63">
        <w:rPr>
          <w:rFonts w:ascii="Times New Roman" w:hAnsi="Times New Roman" w:cs="Times New Roman"/>
          <w:sz w:val="24"/>
          <w:szCs w:val="24"/>
        </w:rPr>
        <w:t>FRANCISCO CORTÉS LUGO</w:t>
      </w:r>
      <w:r w:rsidR="00053FC9" w:rsidRPr="007C7B63">
        <w:rPr>
          <w:rFonts w:ascii="Times New Roman" w:hAnsi="Times New Roman" w:cs="Times New Roman"/>
          <w:sz w:val="24"/>
          <w:szCs w:val="24"/>
        </w:rPr>
        <w:t xml:space="preserve">. </w:t>
      </w:r>
      <w:r w:rsidR="001D307A" w:rsidRPr="007C7B63">
        <w:rPr>
          <w:rFonts w:ascii="Times New Roman" w:hAnsi="Times New Roman" w:cs="Times New Roman"/>
          <w:sz w:val="24"/>
          <w:szCs w:val="24"/>
        </w:rPr>
        <w:t>Gracias</w:t>
      </w:r>
      <w:r w:rsidR="00053FC9" w:rsidRPr="007C7B63">
        <w:rPr>
          <w:rFonts w:ascii="Times New Roman" w:hAnsi="Times New Roman" w:cs="Times New Roman"/>
          <w:sz w:val="24"/>
          <w:szCs w:val="24"/>
        </w:rPr>
        <w:t xml:space="preserve"> diputados, buena tarde.</w:t>
      </w:r>
    </w:p>
    <w:sectPr w:rsidR="00053FC9" w:rsidRPr="007C7B63" w:rsidSect="00981D0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77F1" w:rsidRDefault="00EE77F1" w:rsidP="00981D0E">
      <w:pPr>
        <w:spacing w:after="0" w:line="240" w:lineRule="auto"/>
      </w:pPr>
      <w:r>
        <w:separator/>
      </w:r>
    </w:p>
  </w:endnote>
  <w:endnote w:type="continuationSeparator" w:id="0">
    <w:p w:rsidR="00EE77F1" w:rsidRDefault="00EE77F1" w:rsidP="00981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5967221"/>
      <w:docPartObj>
        <w:docPartGallery w:val="Page Numbers (Bottom of Page)"/>
        <w:docPartUnique/>
      </w:docPartObj>
    </w:sdtPr>
    <w:sdtEndPr/>
    <w:sdtContent>
      <w:p w:rsidR="00981D0E" w:rsidRDefault="00981D0E">
        <w:pPr>
          <w:pStyle w:val="Piedepgina"/>
          <w:jc w:val="right"/>
        </w:pPr>
        <w:r>
          <w:fldChar w:fldCharType="begin"/>
        </w:r>
        <w:r>
          <w:instrText>PAGE   \* MERGEFORMAT</w:instrText>
        </w:r>
        <w:r>
          <w:fldChar w:fldCharType="separate"/>
        </w:r>
        <w:r w:rsidR="00CB0B75" w:rsidRPr="00CB0B75">
          <w:rPr>
            <w:noProof/>
            <w:lang w:val="es-ES"/>
          </w:rPr>
          <w:t>1</w:t>
        </w:r>
        <w:r>
          <w:fldChar w:fldCharType="end"/>
        </w:r>
      </w:p>
    </w:sdtContent>
  </w:sdt>
  <w:p w:rsidR="00981D0E" w:rsidRDefault="00981D0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77F1" w:rsidRDefault="00EE77F1" w:rsidP="00981D0E">
      <w:pPr>
        <w:spacing w:after="0" w:line="240" w:lineRule="auto"/>
      </w:pPr>
      <w:r>
        <w:separator/>
      </w:r>
    </w:p>
  </w:footnote>
  <w:footnote w:type="continuationSeparator" w:id="0">
    <w:p w:rsidR="00EE77F1" w:rsidRDefault="00EE77F1" w:rsidP="00981D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53FC9"/>
    <w:rsid w:val="000731F0"/>
    <w:rsid w:val="00084213"/>
    <w:rsid w:val="0009396E"/>
    <w:rsid w:val="000C6D8C"/>
    <w:rsid w:val="00184B76"/>
    <w:rsid w:val="001D307A"/>
    <w:rsid w:val="001E595A"/>
    <w:rsid w:val="00210378"/>
    <w:rsid w:val="00210E11"/>
    <w:rsid w:val="0026317C"/>
    <w:rsid w:val="00273F1D"/>
    <w:rsid w:val="00284A66"/>
    <w:rsid w:val="002A3016"/>
    <w:rsid w:val="002C2B9C"/>
    <w:rsid w:val="002C573B"/>
    <w:rsid w:val="002C73C6"/>
    <w:rsid w:val="002E0571"/>
    <w:rsid w:val="002E31D2"/>
    <w:rsid w:val="002F25F5"/>
    <w:rsid w:val="002F576C"/>
    <w:rsid w:val="00310402"/>
    <w:rsid w:val="003164E7"/>
    <w:rsid w:val="00331ED6"/>
    <w:rsid w:val="00370F9B"/>
    <w:rsid w:val="003C1DC9"/>
    <w:rsid w:val="003D4469"/>
    <w:rsid w:val="003F568A"/>
    <w:rsid w:val="004536AB"/>
    <w:rsid w:val="004B37F2"/>
    <w:rsid w:val="004C2893"/>
    <w:rsid w:val="00517FE2"/>
    <w:rsid w:val="0057685E"/>
    <w:rsid w:val="00596E6A"/>
    <w:rsid w:val="005B1090"/>
    <w:rsid w:val="005B29F5"/>
    <w:rsid w:val="005B612C"/>
    <w:rsid w:val="005B6D24"/>
    <w:rsid w:val="005C2F6B"/>
    <w:rsid w:val="005C5D89"/>
    <w:rsid w:val="005D1CC8"/>
    <w:rsid w:val="005E077D"/>
    <w:rsid w:val="005E1B2D"/>
    <w:rsid w:val="00611E36"/>
    <w:rsid w:val="0064081C"/>
    <w:rsid w:val="00653097"/>
    <w:rsid w:val="00684926"/>
    <w:rsid w:val="006A1AFA"/>
    <w:rsid w:val="006A295A"/>
    <w:rsid w:val="006A72E8"/>
    <w:rsid w:val="006D4A9C"/>
    <w:rsid w:val="006E3BAC"/>
    <w:rsid w:val="0071206A"/>
    <w:rsid w:val="00755D5B"/>
    <w:rsid w:val="00770B0E"/>
    <w:rsid w:val="00785B4F"/>
    <w:rsid w:val="00786CCE"/>
    <w:rsid w:val="00795159"/>
    <w:rsid w:val="007C7B63"/>
    <w:rsid w:val="007D71F0"/>
    <w:rsid w:val="007E65B8"/>
    <w:rsid w:val="00806498"/>
    <w:rsid w:val="008150DB"/>
    <w:rsid w:val="00863781"/>
    <w:rsid w:val="00873D69"/>
    <w:rsid w:val="008839C5"/>
    <w:rsid w:val="00885A7D"/>
    <w:rsid w:val="00891236"/>
    <w:rsid w:val="00891B5E"/>
    <w:rsid w:val="008A7AA4"/>
    <w:rsid w:val="008C0CAB"/>
    <w:rsid w:val="008E1A84"/>
    <w:rsid w:val="008F47DC"/>
    <w:rsid w:val="008F5A56"/>
    <w:rsid w:val="00945210"/>
    <w:rsid w:val="00960999"/>
    <w:rsid w:val="00966A11"/>
    <w:rsid w:val="00967791"/>
    <w:rsid w:val="00972E2A"/>
    <w:rsid w:val="00981D0E"/>
    <w:rsid w:val="009913D7"/>
    <w:rsid w:val="009A2170"/>
    <w:rsid w:val="009A329C"/>
    <w:rsid w:val="009B196A"/>
    <w:rsid w:val="009F4DC0"/>
    <w:rsid w:val="009F76D3"/>
    <w:rsid w:val="00A37D10"/>
    <w:rsid w:val="00AA1047"/>
    <w:rsid w:val="00AC30DF"/>
    <w:rsid w:val="00AC33E6"/>
    <w:rsid w:val="00AC661E"/>
    <w:rsid w:val="00AD5B46"/>
    <w:rsid w:val="00B0122B"/>
    <w:rsid w:val="00B50210"/>
    <w:rsid w:val="00B67AF3"/>
    <w:rsid w:val="00B9324F"/>
    <w:rsid w:val="00BA091F"/>
    <w:rsid w:val="00BB0980"/>
    <w:rsid w:val="00BD1F0F"/>
    <w:rsid w:val="00BE427D"/>
    <w:rsid w:val="00C7243B"/>
    <w:rsid w:val="00C90CA8"/>
    <w:rsid w:val="00CB0B75"/>
    <w:rsid w:val="00CD77E2"/>
    <w:rsid w:val="00CE1348"/>
    <w:rsid w:val="00CF20C2"/>
    <w:rsid w:val="00CF2D83"/>
    <w:rsid w:val="00D254B3"/>
    <w:rsid w:val="00D36A12"/>
    <w:rsid w:val="00D42222"/>
    <w:rsid w:val="00D477A2"/>
    <w:rsid w:val="00D66D6A"/>
    <w:rsid w:val="00D868CD"/>
    <w:rsid w:val="00D916E7"/>
    <w:rsid w:val="00D92DBF"/>
    <w:rsid w:val="00DA6950"/>
    <w:rsid w:val="00DC2024"/>
    <w:rsid w:val="00DD48FD"/>
    <w:rsid w:val="00DF37FD"/>
    <w:rsid w:val="00DF6C87"/>
    <w:rsid w:val="00E22E51"/>
    <w:rsid w:val="00E56AC2"/>
    <w:rsid w:val="00E6481B"/>
    <w:rsid w:val="00E83297"/>
    <w:rsid w:val="00E84149"/>
    <w:rsid w:val="00E9377D"/>
    <w:rsid w:val="00EA6A93"/>
    <w:rsid w:val="00EB6B6C"/>
    <w:rsid w:val="00EE48B2"/>
    <w:rsid w:val="00EE77F1"/>
    <w:rsid w:val="00F06F56"/>
    <w:rsid w:val="00F26CBD"/>
    <w:rsid w:val="00F4710E"/>
    <w:rsid w:val="00F5116F"/>
    <w:rsid w:val="00F60B87"/>
    <w:rsid w:val="00F66274"/>
    <w:rsid w:val="00F97C1D"/>
    <w:rsid w:val="00FA44DE"/>
    <w:rsid w:val="00FA4F22"/>
    <w:rsid w:val="00FA7B3B"/>
    <w:rsid w:val="00FB7BC4"/>
    <w:rsid w:val="00FC2A17"/>
    <w:rsid w:val="00FD070C"/>
    <w:rsid w:val="00FD28B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BA0B16-9E27-45AF-84F3-70CB8DFEC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981D0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81D0E"/>
  </w:style>
  <w:style w:type="paragraph" w:styleId="Piedepgina">
    <w:name w:val="footer"/>
    <w:basedOn w:val="Normal"/>
    <w:link w:val="PiedepginaCar"/>
    <w:uiPriority w:val="99"/>
    <w:unhideWhenUsed/>
    <w:rsid w:val="00981D0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81D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0402">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16807942">
      <w:bodyDiv w:val="1"/>
      <w:marLeft w:val="0"/>
      <w:marRight w:val="0"/>
      <w:marTop w:val="0"/>
      <w:marBottom w:val="0"/>
      <w:divBdr>
        <w:top w:val="none" w:sz="0" w:space="0" w:color="auto"/>
        <w:left w:val="none" w:sz="0" w:space="0" w:color="auto"/>
        <w:bottom w:val="none" w:sz="0" w:space="0" w:color="auto"/>
        <w:right w:val="none" w:sz="0" w:space="0" w:color="auto"/>
      </w:divBdr>
    </w:div>
    <w:div w:id="353265748">
      <w:bodyDiv w:val="1"/>
      <w:marLeft w:val="0"/>
      <w:marRight w:val="0"/>
      <w:marTop w:val="0"/>
      <w:marBottom w:val="0"/>
      <w:divBdr>
        <w:top w:val="none" w:sz="0" w:space="0" w:color="auto"/>
        <w:left w:val="none" w:sz="0" w:space="0" w:color="auto"/>
        <w:bottom w:val="none" w:sz="0" w:space="0" w:color="auto"/>
        <w:right w:val="none" w:sz="0" w:space="0" w:color="auto"/>
      </w:divBdr>
    </w:div>
    <w:div w:id="475732040">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44165977">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37411683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84502052">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9</Pages>
  <Words>4789</Words>
  <Characters>26342</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20</cp:revision>
  <dcterms:created xsi:type="dcterms:W3CDTF">2022-05-04T15:07:00Z</dcterms:created>
  <dcterms:modified xsi:type="dcterms:W3CDTF">2022-06-15T17:54:00Z</dcterms:modified>
</cp:coreProperties>
</file>