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507" w:rsidRPr="008C6107" w:rsidRDefault="008C6107" w:rsidP="008C6107">
      <w:pPr>
        <w:pStyle w:val="Sinespaciado"/>
        <w:ind w:left="3540"/>
        <w:jc w:val="both"/>
        <w:rPr>
          <w:rFonts w:ascii="Times New Roman" w:hAnsi="Times New Roman" w:cs="Times New Roman"/>
          <w:sz w:val="24"/>
          <w:szCs w:val="24"/>
        </w:rPr>
      </w:pPr>
      <w:bookmarkStart w:id="0" w:name="_GoBack"/>
      <w:bookmarkEnd w:id="0"/>
      <w:r w:rsidRPr="008C6107">
        <w:rPr>
          <w:rFonts w:ascii="Times New Roman" w:hAnsi="Times New Roman" w:cs="Times New Roman"/>
          <w:sz w:val="24"/>
          <w:szCs w:val="24"/>
        </w:rPr>
        <w:t xml:space="preserve">REUNIÓN DE LA </w:t>
      </w:r>
      <w:r w:rsidR="00BB3507" w:rsidRPr="008C6107">
        <w:rPr>
          <w:rFonts w:ascii="Times New Roman" w:hAnsi="Times New Roman" w:cs="Times New Roman"/>
          <w:sz w:val="24"/>
          <w:szCs w:val="24"/>
        </w:rPr>
        <w:t>COMISIÓN LEGISLATIVA DE GOBERNACIÓN Y PUNTOS CONSTITUCIONALES DE LA H. LXI LEGISLATURA DEL ESTADO DE MÉXICO.</w:t>
      </w:r>
    </w:p>
    <w:p w:rsidR="00BB3507" w:rsidRDefault="00BB3507" w:rsidP="008C6107">
      <w:pPr>
        <w:pStyle w:val="Sinespaciado"/>
        <w:ind w:left="3540"/>
        <w:jc w:val="both"/>
        <w:rPr>
          <w:rFonts w:ascii="Times New Roman" w:hAnsi="Times New Roman" w:cs="Times New Roman"/>
          <w:sz w:val="24"/>
          <w:szCs w:val="24"/>
        </w:rPr>
      </w:pPr>
    </w:p>
    <w:p w:rsidR="00657298" w:rsidRDefault="00657298" w:rsidP="008C6107">
      <w:pPr>
        <w:pStyle w:val="Sinespaciado"/>
        <w:ind w:left="3540"/>
        <w:jc w:val="both"/>
        <w:rPr>
          <w:rFonts w:ascii="Times New Roman" w:hAnsi="Times New Roman" w:cs="Times New Roman"/>
          <w:sz w:val="24"/>
          <w:szCs w:val="24"/>
        </w:rPr>
      </w:pPr>
    </w:p>
    <w:p w:rsidR="00657298" w:rsidRPr="00657298" w:rsidRDefault="00657298" w:rsidP="00E67380">
      <w:pPr>
        <w:spacing w:after="0" w:line="240" w:lineRule="auto"/>
        <w:ind w:left="3540"/>
        <w:jc w:val="both"/>
        <w:rPr>
          <w:rFonts w:ascii="Times New Roman" w:hAnsi="Times New Roman" w:cs="Times New Roman"/>
          <w:sz w:val="18"/>
          <w:szCs w:val="18"/>
        </w:rPr>
      </w:pPr>
      <w:r w:rsidRPr="00657298">
        <w:rPr>
          <w:rFonts w:ascii="Times New Roman" w:hAnsi="Times New Roman" w:cs="Times New Roman"/>
          <w:sz w:val="18"/>
          <w:szCs w:val="18"/>
        </w:rPr>
        <w:t>- ANÁLISIS DE LA INICIATIVA CON PROYECTO DE DECRETO PORQUE SE REFORMA Y ADICIONAN DIVERSOS ARTÍCULOS DE LA LEY ORGÁNICA DEL PODER LEGISLATIVO DEL ESTADO LIBRE Y SOBERANO DE MÉXICO Y DEL REGLAMENTO DEL PODER LEGISLATIVO DEL ESTADO LIBRE Y SOBERANO DE MÉXICO, PRESENTADA POR LA DIPUTADA ROSA MARÍA ZETINA GONZÁLEZ EN NOMBRE DEL GRUPO PARLAMENTARIO DEL PARTIDO MORENA.</w:t>
      </w:r>
    </w:p>
    <w:p w:rsidR="00657298" w:rsidRPr="00657298" w:rsidRDefault="00657298" w:rsidP="00E67380">
      <w:pPr>
        <w:spacing w:after="0" w:line="240" w:lineRule="auto"/>
        <w:ind w:left="3540"/>
        <w:jc w:val="both"/>
        <w:rPr>
          <w:rFonts w:ascii="Times New Roman" w:hAnsi="Times New Roman" w:cs="Times New Roman"/>
          <w:sz w:val="18"/>
          <w:szCs w:val="18"/>
        </w:rPr>
      </w:pPr>
      <w:r w:rsidRPr="00657298">
        <w:rPr>
          <w:rFonts w:ascii="Times New Roman" w:hAnsi="Times New Roman" w:cs="Times New Roman"/>
          <w:sz w:val="18"/>
          <w:szCs w:val="18"/>
        </w:rPr>
        <w:t>- ANÁLISIS DE LA INICIATIVA CON PROYECTO DE DECRETO POR EL QUE SE REFORMAN LOS ARTÍCULOS 68, 72 Y 102 DEL REGLAMENTO DEL PODER LEGISLATIVO DEL ESTADO LIBRE Y SOBERANO DE MÉXICO, PRESENTADA POR EL DIPUTADO GERARDO ULLOA PÉREZ, EN NOMBRE DEL GRUPO PARLAMENTARIO DEL PARTIDO MORENA.</w:t>
      </w:r>
    </w:p>
    <w:p w:rsidR="00657298" w:rsidRDefault="00657298" w:rsidP="008C6107">
      <w:pPr>
        <w:pStyle w:val="Sinespaciado"/>
        <w:ind w:left="3540"/>
        <w:jc w:val="both"/>
        <w:rPr>
          <w:rFonts w:ascii="Times New Roman" w:hAnsi="Times New Roman" w:cs="Times New Roman"/>
          <w:sz w:val="24"/>
          <w:szCs w:val="24"/>
        </w:rPr>
      </w:pPr>
    </w:p>
    <w:p w:rsidR="00657298" w:rsidRPr="008C6107" w:rsidRDefault="00657298" w:rsidP="008C6107">
      <w:pPr>
        <w:pStyle w:val="Sinespaciado"/>
        <w:ind w:left="3540"/>
        <w:jc w:val="both"/>
        <w:rPr>
          <w:rFonts w:ascii="Times New Roman" w:hAnsi="Times New Roman" w:cs="Times New Roman"/>
          <w:sz w:val="24"/>
          <w:szCs w:val="24"/>
        </w:rPr>
      </w:pPr>
    </w:p>
    <w:p w:rsidR="00BB3507" w:rsidRPr="008C6107" w:rsidRDefault="00BB3507" w:rsidP="008C6107">
      <w:pPr>
        <w:pStyle w:val="Sinespaciado"/>
        <w:ind w:left="3540"/>
        <w:jc w:val="both"/>
        <w:rPr>
          <w:rFonts w:ascii="Times New Roman" w:hAnsi="Times New Roman" w:cs="Times New Roman"/>
          <w:sz w:val="24"/>
          <w:szCs w:val="24"/>
        </w:rPr>
      </w:pPr>
      <w:r w:rsidRPr="008C6107">
        <w:rPr>
          <w:rFonts w:ascii="Times New Roman" w:hAnsi="Times New Roman" w:cs="Times New Roman"/>
          <w:sz w:val="24"/>
          <w:szCs w:val="24"/>
        </w:rPr>
        <w:t>CELEBRADA EL DÍA 21 DE JUNIO DE 2022.</w:t>
      </w:r>
    </w:p>
    <w:p w:rsidR="00BB3507" w:rsidRPr="008C6107" w:rsidRDefault="00BB3507" w:rsidP="008C6107">
      <w:pPr>
        <w:pStyle w:val="Sinespaciado"/>
        <w:ind w:left="3540"/>
        <w:jc w:val="both"/>
        <w:rPr>
          <w:rFonts w:ascii="Times New Roman" w:hAnsi="Times New Roman" w:cs="Times New Roman"/>
          <w:sz w:val="24"/>
          <w:szCs w:val="24"/>
        </w:rPr>
      </w:pPr>
    </w:p>
    <w:p w:rsidR="008C6107" w:rsidRPr="008C6107" w:rsidRDefault="008C6107" w:rsidP="008C6107">
      <w:pPr>
        <w:pStyle w:val="Sinespaciado"/>
        <w:ind w:left="3540"/>
        <w:jc w:val="both"/>
        <w:rPr>
          <w:rFonts w:ascii="Times New Roman" w:hAnsi="Times New Roman" w:cs="Times New Roman"/>
          <w:sz w:val="24"/>
          <w:szCs w:val="24"/>
        </w:rPr>
      </w:pPr>
    </w:p>
    <w:p w:rsidR="00BB3507" w:rsidRPr="008C6107" w:rsidRDefault="00BB3507" w:rsidP="008C6107">
      <w:pPr>
        <w:pStyle w:val="Sinespaciado"/>
        <w:jc w:val="center"/>
        <w:rPr>
          <w:rFonts w:ascii="Times New Roman" w:hAnsi="Times New Roman" w:cs="Times New Roman"/>
          <w:sz w:val="24"/>
          <w:szCs w:val="24"/>
        </w:rPr>
      </w:pPr>
      <w:r w:rsidRPr="008C6107">
        <w:rPr>
          <w:rFonts w:ascii="Times New Roman" w:hAnsi="Times New Roman" w:cs="Times New Roman"/>
          <w:sz w:val="24"/>
          <w:szCs w:val="24"/>
        </w:rPr>
        <w:t xml:space="preserve">PRESIDENCIA DEL </w:t>
      </w:r>
      <w:r w:rsidR="00AD5390" w:rsidRPr="008C6107">
        <w:rPr>
          <w:rFonts w:ascii="Times New Roman" w:hAnsi="Times New Roman" w:cs="Times New Roman"/>
          <w:sz w:val="24"/>
          <w:szCs w:val="24"/>
        </w:rPr>
        <w:t>DIP</w:t>
      </w:r>
      <w:r w:rsidR="00AD5390">
        <w:rPr>
          <w:rFonts w:ascii="Times New Roman" w:hAnsi="Times New Roman" w:cs="Times New Roman"/>
          <w:sz w:val="24"/>
          <w:szCs w:val="24"/>
        </w:rPr>
        <w:t>UTADO</w:t>
      </w:r>
      <w:r w:rsidR="00AD5390" w:rsidRPr="008C6107">
        <w:rPr>
          <w:rFonts w:ascii="Times New Roman" w:hAnsi="Times New Roman" w:cs="Times New Roman"/>
          <w:sz w:val="24"/>
          <w:szCs w:val="24"/>
        </w:rPr>
        <w:t xml:space="preserve"> </w:t>
      </w:r>
      <w:r w:rsidRPr="008C6107">
        <w:rPr>
          <w:rFonts w:ascii="Times New Roman" w:hAnsi="Times New Roman" w:cs="Times New Roman"/>
          <w:sz w:val="24"/>
          <w:szCs w:val="24"/>
        </w:rPr>
        <w:t>ENRIQUE JACOB ROCHA.</w:t>
      </w:r>
    </w:p>
    <w:p w:rsidR="00BB3507" w:rsidRPr="00DB5850" w:rsidRDefault="00BB3507" w:rsidP="008C6107">
      <w:pPr>
        <w:pStyle w:val="Sinespaciado"/>
        <w:jc w:val="center"/>
        <w:rPr>
          <w:rFonts w:ascii="Times New Roman" w:hAnsi="Times New Roman" w:cs="Times New Roman"/>
          <w:sz w:val="24"/>
          <w:szCs w:val="24"/>
        </w:rPr>
      </w:pPr>
    </w:p>
    <w:p w:rsidR="00BB3507" w:rsidRPr="00DB5850" w:rsidRDefault="00BB3507" w:rsidP="008C6107">
      <w:pPr>
        <w:pStyle w:val="Sinespaciado"/>
        <w:jc w:val="both"/>
        <w:rPr>
          <w:rFonts w:ascii="Times New Roman" w:hAnsi="Times New Roman" w:cs="Times New Roman"/>
          <w:sz w:val="24"/>
          <w:szCs w:val="24"/>
        </w:rPr>
      </w:pPr>
      <w:r w:rsidRPr="00DB5850">
        <w:rPr>
          <w:rFonts w:ascii="Times New Roman" w:hAnsi="Times New Roman" w:cs="Times New Roman"/>
          <w:sz w:val="24"/>
          <w:szCs w:val="24"/>
        </w:rPr>
        <w:t xml:space="preserve">PRESIDENTE DIP. ENRIQUE JACOB ROCHA. </w:t>
      </w:r>
      <w:r w:rsidR="00241738" w:rsidRPr="00DB5850">
        <w:rPr>
          <w:rFonts w:ascii="Times New Roman" w:hAnsi="Times New Roman" w:cs="Times New Roman"/>
          <w:sz w:val="24"/>
          <w:szCs w:val="24"/>
        </w:rPr>
        <w:t xml:space="preserve">Buenos </w:t>
      </w:r>
      <w:r w:rsidR="00657298" w:rsidRPr="00DB5850">
        <w:rPr>
          <w:rFonts w:ascii="Times New Roman" w:hAnsi="Times New Roman" w:cs="Times New Roman"/>
          <w:sz w:val="24"/>
          <w:szCs w:val="24"/>
        </w:rPr>
        <w:t>días</w:t>
      </w:r>
      <w:r w:rsidR="00241738" w:rsidRPr="00DB5850">
        <w:rPr>
          <w:rFonts w:ascii="Times New Roman" w:hAnsi="Times New Roman" w:cs="Times New Roman"/>
          <w:sz w:val="24"/>
          <w:szCs w:val="24"/>
        </w:rPr>
        <w:t xml:space="preserve"> diputados, </w:t>
      </w:r>
      <w:r w:rsidRPr="00DB5850">
        <w:rPr>
          <w:rFonts w:ascii="Times New Roman" w:hAnsi="Times New Roman" w:cs="Times New Roman"/>
          <w:sz w:val="24"/>
          <w:szCs w:val="24"/>
        </w:rPr>
        <w:t>ya también ya por acá, a nuestro compañero Secretario de la comisión, el diputado Faustino de la Cruz y bueno, pues si les parece, agradeciéndoles a todos y dándoles por supuesto los buenos días. Vamos a dar inicio a esta reunión en modalidad mixta con apego al artículo 40 Bis de la Ley Orgánica de este Poder Legislativo y bueno para darle validez a los trabajos, le solicito a la Secretaría si fuera tan amable en verificar el quórum. Faustino no te escuchamos, estas en mute. Sigues en mute.</w:t>
      </w:r>
    </w:p>
    <w:p w:rsidR="00BB3507" w:rsidRPr="00DB5850" w:rsidRDefault="00BB3507" w:rsidP="008C6107">
      <w:pPr>
        <w:pStyle w:val="Sinespaciado"/>
        <w:jc w:val="both"/>
        <w:rPr>
          <w:rFonts w:ascii="Times New Roman" w:hAnsi="Times New Roman" w:cs="Times New Roman"/>
          <w:sz w:val="24"/>
          <w:szCs w:val="24"/>
        </w:rPr>
      </w:pPr>
      <w:r w:rsidRPr="00DB5850">
        <w:rPr>
          <w:rFonts w:ascii="Times New Roman" w:hAnsi="Times New Roman" w:cs="Times New Roman"/>
          <w:sz w:val="24"/>
          <w:szCs w:val="24"/>
        </w:rPr>
        <w:t>Faustino, Faustino, estás en silencio, estas en silencio, no te escuchamos.</w:t>
      </w:r>
    </w:p>
    <w:p w:rsidR="00BB3507" w:rsidRPr="00DB5850" w:rsidRDefault="00BB3507" w:rsidP="008C6107">
      <w:pPr>
        <w:pStyle w:val="Sinespaciado"/>
        <w:jc w:val="both"/>
        <w:rPr>
          <w:rFonts w:ascii="Times New Roman" w:hAnsi="Times New Roman" w:cs="Times New Roman"/>
          <w:sz w:val="24"/>
          <w:szCs w:val="24"/>
        </w:rPr>
      </w:pPr>
      <w:r w:rsidRPr="00DB5850">
        <w:rPr>
          <w:rFonts w:ascii="Times New Roman" w:hAnsi="Times New Roman" w:cs="Times New Roman"/>
          <w:sz w:val="24"/>
          <w:szCs w:val="24"/>
        </w:rPr>
        <w:t>SECRETARIO DIP. FAUSTINO DE LA CRUZ PÉREZ. De hecho, casi no tengo audio, casi no se oye de allá para acá.</w:t>
      </w:r>
    </w:p>
    <w:p w:rsidR="00BB3507" w:rsidRPr="008C6107" w:rsidRDefault="00BB3507" w:rsidP="008C6107">
      <w:pPr>
        <w:pStyle w:val="Sinespaciado"/>
        <w:jc w:val="both"/>
        <w:rPr>
          <w:rFonts w:ascii="Times New Roman" w:hAnsi="Times New Roman" w:cs="Times New Roman"/>
          <w:sz w:val="24"/>
          <w:szCs w:val="24"/>
        </w:rPr>
      </w:pPr>
      <w:r w:rsidRPr="00DB5850">
        <w:rPr>
          <w:rFonts w:ascii="Times New Roman" w:hAnsi="Times New Roman" w:cs="Times New Roman"/>
          <w:sz w:val="24"/>
          <w:szCs w:val="24"/>
        </w:rPr>
        <w:t>PRESIDENTE DIP. ENRIQUE JACOB ROCHA. Nosotros te</w:t>
      </w:r>
      <w:r w:rsidRPr="008C6107">
        <w:rPr>
          <w:rFonts w:ascii="Times New Roman" w:hAnsi="Times New Roman" w:cs="Times New Roman"/>
          <w:sz w:val="24"/>
          <w:szCs w:val="24"/>
        </w:rPr>
        <w:t xml:space="preserve"> escuchamos perfecto.</w:t>
      </w:r>
    </w:p>
    <w:p w:rsidR="00D667AE" w:rsidRDefault="00BB3507" w:rsidP="00D667AE">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SECRETARIO DIP. FAUSTINO DE L</w:t>
      </w:r>
      <w:r w:rsidR="00D667AE">
        <w:rPr>
          <w:rFonts w:ascii="Times New Roman" w:hAnsi="Times New Roman" w:cs="Times New Roman"/>
          <w:sz w:val="24"/>
          <w:szCs w:val="24"/>
        </w:rPr>
        <w:t xml:space="preserve">A CRUZ PÉREZ. Entonces procedo; </w:t>
      </w:r>
      <w:r w:rsidR="00D667AE" w:rsidRPr="008C6107">
        <w:rPr>
          <w:rFonts w:ascii="Times New Roman" w:hAnsi="Times New Roman" w:cs="Times New Roman"/>
          <w:sz w:val="24"/>
          <w:szCs w:val="24"/>
        </w:rPr>
        <w:t>perdón</w:t>
      </w:r>
      <w:r w:rsidR="00D667AE">
        <w:rPr>
          <w:rFonts w:ascii="Times New Roman" w:hAnsi="Times New Roman" w:cs="Times New Roman"/>
          <w:sz w:val="24"/>
          <w:szCs w:val="24"/>
        </w:rPr>
        <w:t>, buenos días a todos.</w:t>
      </w:r>
    </w:p>
    <w:p w:rsidR="00BB3507" w:rsidRPr="008C6107" w:rsidRDefault="00BB3507" w:rsidP="00D667AE">
      <w:pPr>
        <w:pStyle w:val="Sinespaciado"/>
        <w:ind w:firstLine="709"/>
        <w:jc w:val="both"/>
        <w:rPr>
          <w:rFonts w:ascii="Times New Roman" w:hAnsi="Times New Roman" w:cs="Times New Roman"/>
          <w:sz w:val="24"/>
          <w:szCs w:val="24"/>
        </w:rPr>
      </w:pPr>
      <w:r w:rsidRPr="008C6107">
        <w:rPr>
          <w:rFonts w:ascii="Times New Roman" w:hAnsi="Times New Roman" w:cs="Times New Roman"/>
          <w:sz w:val="24"/>
          <w:szCs w:val="24"/>
        </w:rPr>
        <w:t>Procedo a verificar el quórum.</w:t>
      </w:r>
    </w:p>
    <w:p w:rsidR="00BB3507" w:rsidRPr="008C6107" w:rsidRDefault="00BB3507" w:rsidP="008C6107">
      <w:pPr>
        <w:pStyle w:val="Sinespaciado"/>
        <w:jc w:val="center"/>
        <w:rPr>
          <w:rFonts w:ascii="Times New Roman" w:hAnsi="Times New Roman" w:cs="Times New Roman"/>
          <w:i/>
          <w:color w:val="000000" w:themeColor="text1"/>
          <w:sz w:val="24"/>
          <w:szCs w:val="24"/>
          <w:lang w:eastAsia="es-MX"/>
        </w:rPr>
      </w:pPr>
      <w:r w:rsidRPr="008C6107">
        <w:rPr>
          <w:rFonts w:ascii="Times New Roman" w:hAnsi="Times New Roman" w:cs="Times New Roman"/>
          <w:i/>
          <w:color w:val="000000" w:themeColor="text1"/>
          <w:sz w:val="24"/>
          <w:szCs w:val="24"/>
          <w:lang w:eastAsia="es-MX"/>
        </w:rPr>
        <w:t>(Registro de asistencia)</w:t>
      </w:r>
    </w:p>
    <w:p w:rsidR="00BB3507" w:rsidRPr="008C6107" w:rsidRDefault="00BB3507"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SECRETARIO DIP. FAUSTINO DE LA CRUZ PÉREZ. Ha sido verificado el quórum, puede abrirse la reunión.</w:t>
      </w:r>
    </w:p>
    <w:p w:rsidR="00BB3507" w:rsidRPr="008C6107" w:rsidRDefault="00BB3507"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PRESIDENTE DIP. ENRIQUE JACOB ROCHA. En consecuencia, esta Presidencia declara la existencia del quórum y se abre la reunión de la Comisión Legislativa de Gobernación y Puntos Constitucionales, siendo las diez horas con catorce minutos del martes veintiuno de jun</w:t>
      </w:r>
      <w:r w:rsidR="00D667AE">
        <w:rPr>
          <w:rFonts w:ascii="Times New Roman" w:hAnsi="Times New Roman" w:cs="Times New Roman"/>
          <w:sz w:val="24"/>
          <w:szCs w:val="24"/>
        </w:rPr>
        <w:t xml:space="preserve">io del año dos mil veintidós, </w:t>
      </w:r>
      <w:r w:rsidR="00D667AE" w:rsidRPr="008C6107">
        <w:rPr>
          <w:rFonts w:ascii="Times New Roman" w:hAnsi="Times New Roman" w:cs="Times New Roman"/>
          <w:sz w:val="24"/>
          <w:szCs w:val="24"/>
        </w:rPr>
        <w:t xml:space="preserve">en </w:t>
      </w:r>
      <w:r w:rsidRPr="008C6107">
        <w:rPr>
          <w:rFonts w:ascii="Times New Roman" w:hAnsi="Times New Roman" w:cs="Times New Roman"/>
          <w:sz w:val="24"/>
          <w:szCs w:val="24"/>
        </w:rPr>
        <w:t>atención al artículo 16 del Reglamento de este Poder Legislativo, la reunión es pública.</w:t>
      </w:r>
    </w:p>
    <w:p w:rsidR="00BB3507" w:rsidRPr="008C6107" w:rsidRDefault="00BB3507"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Antes de proceder a la lectura del orden del día de esta reunión, compartirles que como les fue comunicado, originalmente esta comisión fue convocada a 2 reuniones de trabajo consecutivas para el análisis de 2 iniciativas; sin embargo, por economía procesal, se optó por desarrollar la sesión como una sola reunión, dicho esto, pediría a la Secretaría nos comunique la propuesta de orden del día.</w:t>
      </w:r>
    </w:p>
    <w:p w:rsidR="00BB3507" w:rsidRPr="008C6107" w:rsidRDefault="00BB3507" w:rsidP="008C6107">
      <w:pPr>
        <w:spacing w:after="0" w:line="240" w:lineRule="auto"/>
        <w:jc w:val="both"/>
        <w:rPr>
          <w:rFonts w:ascii="Times New Roman" w:hAnsi="Times New Roman" w:cs="Times New Roman"/>
          <w:sz w:val="24"/>
          <w:szCs w:val="24"/>
        </w:rPr>
      </w:pPr>
      <w:r w:rsidRPr="008C6107">
        <w:rPr>
          <w:rFonts w:ascii="Times New Roman" w:hAnsi="Times New Roman" w:cs="Times New Roman"/>
          <w:sz w:val="24"/>
          <w:szCs w:val="24"/>
        </w:rPr>
        <w:t>SECRETARIO DIP. FAUSTINO DE LA CRUZ PÉREZ. Con todo gusto, la propuesta de orden del día es la siguiente:</w:t>
      </w:r>
    </w:p>
    <w:p w:rsidR="00BB3507" w:rsidRPr="008C6107" w:rsidRDefault="00BB3507" w:rsidP="008C6107">
      <w:pPr>
        <w:spacing w:after="0" w:line="240" w:lineRule="auto"/>
        <w:jc w:val="both"/>
        <w:rPr>
          <w:rFonts w:ascii="Times New Roman" w:hAnsi="Times New Roman" w:cs="Times New Roman"/>
          <w:sz w:val="24"/>
          <w:szCs w:val="24"/>
        </w:rPr>
      </w:pPr>
      <w:r w:rsidRPr="008C6107">
        <w:rPr>
          <w:rFonts w:ascii="Times New Roman" w:hAnsi="Times New Roman" w:cs="Times New Roman"/>
          <w:sz w:val="24"/>
          <w:szCs w:val="24"/>
        </w:rPr>
        <w:lastRenderedPageBreak/>
        <w:tab/>
        <w:t>1. Análisis de la iniciativa con proyecto de decreto porque se reforma y adicionan diversos artículos de la Ley Orgánica del Poder Legislativo del Estado Li</w:t>
      </w:r>
      <w:r w:rsidR="00D667AE">
        <w:rPr>
          <w:rFonts w:ascii="Times New Roman" w:hAnsi="Times New Roman" w:cs="Times New Roman"/>
          <w:sz w:val="24"/>
          <w:szCs w:val="24"/>
        </w:rPr>
        <w:t xml:space="preserve">bre y Soberano de México y del </w:t>
      </w:r>
      <w:r w:rsidRPr="008C6107">
        <w:rPr>
          <w:rFonts w:ascii="Times New Roman" w:hAnsi="Times New Roman" w:cs="Times New Roman"/>
          <w:sz w:val="24"/>
          <w:szCs w:val="24"/>
        </w:rPr>
        <w:t>Reglamento del Poder Legislativo del Estado Libre y Soberano de México, presentada por la diputada Rosa María Zetina González en nombre del Grupo Parlamentario del Partido morena.</w:t>
      </w:r>
    </w:p>
    <w:p w:rsidR="00AC3A71" w:rsidRPr="008C6107" w:rsidRDefault="00BB3507" w:rsidP="008C6107">
      <w:pPr>
        <w:spacing w:after="0" w:line="240" w:lineRule="auto"/>
        <w:jc w:val="both"/>
        <w:rPr>
          <w:rFonts w:ascii="Times New Roman" w:hAnsi="Times New Roman" w:cs="Times New Roman"/>
          <w:sz w:val="24"/>
          <w:szCs w:val="24"/>
        </w:rPr>
      </w:pPr>
      <w:r w:rsidRPr="008C6107">
        <w:rPr>
          <w:rFonts w:ascii="Times New Roman" w:hAnsi="Times New Roman" w:cs="Times New Roman"/>
          <w:sz w:val="24"/>
          <w:szCs w:val="24"/>
        </w:rPr>
        <w:tab/>
        <w:t>2. Análisis de la iniciativa con proyecto de decreto por el que se reforman los</w:t>
      </w:r>
      <w:r w:rsidR="00241738" w:rsidRPr="008C6107">
        <w:rPr>
          <w:rFonts w:ascii="Times New Roman" w:hAnsi="Times New Roman" w:cs="Times New Roman"/>
          <w:sz w:val="24"/>
          <w:szCs w:val="24"/>
        </w:rPr>
        <w:t xml:space="preserve"> artículos </w:t>
      </w:r>
      <w:r w:rsidR="00AC3A71" w:rsidRPr="008C6107">
        <w:rPr>
          <w:rFonts w:ascii="Times New Roman" w:hAnsi="Times New Roman" w:cs="Times New Roman"/>
          <w:sz w:val="24"/>
          <w:szCs w:val="24"/>
        </w:rPr>
        <w:t>68, 72 y 102 del Reglamento del Poder Legislativo del Estado Libre y Soberano de México, presentada por el diputado Gerardo Ulloa Pérez, en nombre del Grupo Parlamentario del Partido morena.</w:t>
      </w:r>
    </w:p>
    <w:p w:rsidR="00AC3A71" w:rsidRPr="008C6107" w:rsidRDefault="00AC3A71"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3. Clausura de la reunión.</w:t>
      </w:r>
    </w:p>
    <w:p w:rsidR="00AC3A71" w:rsidRPr="008C6107" w:rsidRDefault="00AC3A71"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PRESIDENTE DIP. ENRIQUE JACOB ROCHA. Le solicito a quienes estén de acuerdo en que la propuesta de orden del día que nos ha comunicado la Secretaría, se dé con carácter de orden del día, les pido levantar la mano quienes estén a favor ¿Alguien en contra, alguien en abstención?</w:t>
      </w:r>
    </w:p>
    <w:p w:rsidR="00AC3A71" w:rsidRPr="008C6107" w:rsidRDefault="00AC3A71"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SECRETARIO DIP. FAUSTINO DE LA CRUZ PÉREZ. La propuesta ha sido aprobada por unanimidad de votos señor Presidente.</w:t>
      </w:r>
    </w:p>
    <w:p w:rsidR="00AC3A71" w:rsidRPr="008C6107" w:rsidRDefault="00AC3A71"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PRESIDENTE DIP. ENRIQUE JACOB ROCHA. Gracias.</w:t>
      </w:r>
    </w:p>
    <w:p w:rsidR="00D667AE" w:rsidRDefault="00AC3A71"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Consecuentes con el punto 1, iniciaríamos el análisis de la iniciativa con proyecto de decreto por el que se reforman y adicionan diversos artículos de la Ley Orgánica del Poder Legislativo del Estado Libre y Soberano de México y del Reglamento del Poder Legislativo el Estado Libre y Soberano de México, que fue presentada por la diputada Rosa María Zetina González que se encuentra presente, en nombre del Grupo Parlamentario del Partido morena, y a quien saludamos por supuesto con gusto y le pediríamos de manera respetuosa, que si pudiera ser tan amable en compartirnos la lectura de la exposici</w:t>
      </w:r>
      <w:r w:rsidR="00D667AE">
        <w:rPr>
          <w:rFonts w:ascii="Times New Roman" w:hAnsi="Times New Roman" w:cs="Times New Roman"/>
          <w:sz w:val="24"/>
          <w:szCs w:val="24"/>
        </w:rPr>
        <w:t>ón de motivos de su iniciativa.</w:t>
      </w:r>
    </w:p>
    <w:p w:rsidR="00AC3A71" w:rsidRPr="008C6107" w:rsidRDefault="00AC3A71" w:rsidP="00D667AE">
      <w:pPr>
        <w:pStyle w:val="Sinespaciado"/>
        <w:ind w:firstLine="709"/>
        <w:jc w:val="both"/>
        <w:rPr>
          <w:rFonts w:ascii="Times New Roman" w:hAnsi="Times New Roman" w:cs="Times New Roman"/>
          <w:sz w:val="24"/>
          <w:szCs w:val="24"/>
        </w:rPr>
      </w:pPr>
      <w:r w:rsidRPr="008C6107">
        <w:rPr>
          <w:rFonts w:ascii="Times New Roman" w:hAnsi="Times New Roman" w:cs="Times New Roman"/>
          <w:sz w:val="24"/>
          <w:szCs w:val="24"/>
        </w:rPr>
        <w:t>Diputada tiene la palabra.</w:t>
      </w:r>
    </w:p>
    <w:p w:rsidR="00AC3A71" w:rsidRPr="008C6107" w:rsidRDefault="00AC3A71"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DIP. ROSA MARÍA ZETINA GONZÁLEZ. Muchísimas gracias.</w:t>
      </w:r>
    </w:p>
    <w:p w:rsidR="00AC3A71" w:rsidRPr="008C6107" w:rsidRDefault="00D667AE" w:rsidP="008C6107">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Muy buenos días; </w:t>
      </w:r>
      <w:r w:rsidRPr="008C6107">
        <w:rPr>
          <w:rFonts w:ascii="Times New Roman" w:hAnsi="Times New Roman" w:cs="Times New Roman"/>
          <w:sz w:val="24"/>
          <w:szCs w:val="24"/>
        </w:rPr>
        <w:t xml:space="preserve">muchas </w:t>
      </w:r>
      <w:r w:rsidR="00AC3A71" w:rsidRPr="008C6107">
        <w:rPr>
          <w:rFonts w:ascii="Times New Roman" w:hAnsi="Times New Roman" w:cs="Times New Roman"/>
          <w:sz w:val="24"/>
          <w:szCs w:val="24"/>
        </w:rPr>
        <w:t>gracias a diputadas y diputados presentes, y a su diputado Presidente, con su venía y con la de todos lo</w:t>
      </w:r>
      <w:r>
        <w:rPr>
          <w:rFonts w:ascii="Times New Roman" w:hAnsi="Times New Roman" w:cs="Times New Roman"/>
          <w:sz w:val="24"/>
          <w:szCs w:val="24"/>
        </w:rPr>
        <w:t xml:space="preserve">s integrantes de esta Comisión; </w:t>
      </w:r>
      <w:r w:rsidRPr="008C6107">
        <w:rPr>
          <w:rFonts w:ascii="Times New Roman" w:hAnsi="Times New Roman" w:cs="Times New Roman"/>
          <w:sz w:val="24"/>
          <w:szCs w:val="24"/>
        </w:rPr>
        <w:t xml:space="preserve">agradezco </w:t>
      </w:r>
      <w:r w:rsidR="00AC3A71" w:rsidRPr="008C6107">
        <w:rPr>
          <w:rFonts w:ascii="Times New Roman" w:hAnsi="Times New Roman" w:cs="Times New Roman"/>
          <w:sz w:val="24"/>
          <w:szCs w:val="24"/>
        </w:rPr>
        <w:t>a los medios de comunicación y a la ciudadanía que sigue nuestros trabajos a través de las redes sociales.</w:t>
      </w:r>
    </w:p>
    <w:p w:rsidR="00AC3A71" w:rsidRPr="008C6107" w:rsidRDefault="00AC3A71"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El Estado de México al igual que el País entero y en el mundo, se ha visto envuelto en una circunstancia preocupante, derivada de la pandemia, por lo que existe la necesidad urgente de aplicar medidas eficaces para hacer frente a la propagación de enfermedad y mitigar sus efectos adversos a esta economía y el mercado laboral.</w:t>
      </w:r>
    </w:p>
    <w:p w:rsidR="00AC3A71" w:rsidRPr="008C6107" w:rsidRDefault="00AC3A71"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El trabajo a distancia y el establecimiento de turnos de trabajo, constituyen medidas que han aplicado muchos países a escala nacional y en el ejercicio del Poder Legislativo en el Estado de México, no debe ser la excepción.</w:t>
      </w:r>
    </w:p>
    <w:p w:rsidR="00AC3A71" w:rsidRPr="008C6107" w:rsidRDefault="00AC3A71"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En el Poder Legislativo del Estado de México, hemos adoptado la forma de trabajar más inusual en esta generación, utilizando el trabajo a distancia para cumplir las atribuciones y funcionamientos del Poder Legislativo, en conjunto con las Comisiones y Comités que se integran; un ejemplo de ello fue el pasado el 21 de abril del 2020, cuando fue aprobada la iniciativa de reforma por la que se adiciona el artículo 40 Bis de la Ley Orgánica del Poder Legislativo del Estado Libre y Soberano de México, que establece, entre otras cosas, la posibilidad de sesionar a distancia, con la finalidad de otorgarle instrumentos que permitan a las y los diputados desarrollar sus tareas y cumplir con sus responsabilidades, estableciendo la normatividad jurídica necesaria para garantizar el ejercicio eficaz, eficiente y efectivo de sus funciones, a través de las tecnologías de información y comunicación.</w:t>
      </w:r>
    </w:p>
    <w:p w:rsidR="00AC3A71" w:rsidRPr="008C6107" w:rsidRDefault="00AC3A71"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 xml:space="preserve">Por ello, se expone ante esta Comisión Legislativa la iniciativa con proyecto de decreto, concretamente se incorpore para el quehacer legislativo mediante el uso de las tecnologías de la </w:t>
      </w:r>
      <w:r w:rsidRPr="008C6107">
        <w:rPr>
          <w:rFonts w:ascii="Times New Roman" w:hAnsi="Times New Roman" w:cs="Times New Roman"/>
          <w:sz w:val="24"/>
          <w:szCs w:val="24"/>
        </w:rPr>
        <w:lastRenderedPageBreak/>
        <w:t>información y comunicación, una firma digital electrónica para el uso de las y los diputados, entendiéndose la firma digital como un conjunto de datos y caracteres que permitan la identificación del firmante en forma electrónica.</w:t>
      </w:r>
    </w:p>
    <w:p w:rsidR="00AC3A71" w:rsidRPr="008C6107" w:rsidRDefault="00AC3A71"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En ese sentido, la firma digital es en el conjunto de caracteres que se añaden al final de un documento o cuerpo de un mensaje para dar fe y mostrar validez y seguridad, sirve, por tanto, para identificar a la persona emisora de dicho mensaje y para certificar la veracidad de que el documento no se ha modificado con respecto al original.</w:t>
      </w:r>
    </w:p>
    <w:p w:rsidR="00AC3A71" w:rsidRPr="008C6107" w:rsidRDefault="00AC3A71"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 xml:space="preserve">Bajo esta hipótesis, las diputadas y los diputados contarán con una firma digital que produzcan los mismos efectos jurídicos que la firma autógrafa, generando que las y los legisladores puedan firmar acuerdos de las Comisiones y Comités, así como las iniciativas </w:t>
      </w:r>
      <w:r w:rsidRPr="00864E71">
        <w:rPr>
          <w:rFonts w:ascii="Times New Roman" w:hAnsi="Times New Roman" w:cs="Times New Roman"/>
          <w:color w:val="00B050"/>
          <w:sz w:val="24"/>
          <w:szCs w:val="24"/>
        </w:rPr>
        <w:t>de</w:t>
      </w:r>
      <w:r w:rsidRPr="008C6107">
        <w:rPr>
          <w:rFonts w:ascii="Times New Roman" w:hAnsi="Times New Roman" w:cs="Times New Roman"/>
          <w:sz w:val="24"/>
          <w:szCs w:val="24"/>
        </w:rPr>
        <w:t xml:space="preserve"> aprobación en Asamblea y cualquier acto en cumplimiento a sus facultades y atribuciones legislativas, otorgados por la ley en materia.</w:t>
      </w:r>
    </w:p>
    <w:p w:rsidR="00183543" w:rsidRPr="008C6107" w:rsidRDefault="00AC3A71"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Atento al principio de la celebridad que permite hacer más sencillas las formalidades que se requieran dentro de los quehaceres legislativos, por lo que ante ésta la necesidad de mejoras tecnológicas</w:t>
      </w:r>
      <w:r w:rsidR="007331C6" w:rsidRPr="008C6107">
        <w:rPr>
          <w:rFonts w:ascii="Times New Roman" w:hAnsi="Times New Roman" w:cs="Times New Roman"/>
          <w:sz w:val="24"/>
          <w:szCs w:val="24"/>
        </w:rPr>
        <w:t xml:space="preserve"> dentro del Poder </w:t>
      </w:r>
      <w:r w:rsidR="00183543" w:rsidRPr="008C6107">
        <w:rPr>
          <w:rFonts w:ascii="Times New Roman" w:hAnsi="Times New Roman" w:cs="Times New Roman"/>
          <w:sz w:val="24"/>
          <w:szCs w:val="24"/>
        </w:rPr>
        <w:t xml:space="preserve">Legislativo del Estado de México, resulta viable la implementación de un tipo de firma electrónica consistente en una firma digital para las y los legisladores, la cual dará oportunidad no sólo a un avance tecnológico sino también a que las diputadas y diputados cuenten con dicha herramienta para eficientar sus actividades dentro del Poder Legislativo de forma segura y sin barreras </w:t>
      </w:r>
      <w:r w:rsidR="00183543" w:rsidRPr="00864E71">
        <w:rPr>
          <w:rFonts w:ascii="Times New Roman" w:hAnsi="Times New Roman" w:cs="Times New Roman"/>
          <w:color w:val="000000" w:themeColor="text1"/>
          <w:sz w:val="24"/>
          <w:szCs w:val="24"/>
        </w:rPr>
        <w:t>u obstaculaciones</w:t>
      </w:r>
      <w:r w:rsidR="00183543" w:rsidRPr="008C6107">
        <w:rPr>
          <w:rFonts w:ascii="Times New Roman" w:hAnsi="Times New Roman" w:cs="Times New Roman"/>
          <w:sz w:val="24"/>
          <w:szCs w:val="24"/>
        </w:rPr>
        <w:t>; asimismo, de destacar el ahorro significativo que se tendrá respecto a los insumos utilizados en cada una de las oficinas dentro de este Poder Legislativo, puesto que se estima que cada una utiliza un promedio de 19 mil hojas de papel al año, abonando así a la conservación de los recursos naturales.</w:t>
      </w:r>
    </w:p>
    <w:p w:rsidR="00183543" w:rsidRPr="008C6107" w:rsidRDefault="00183543"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Es cuanto Señor Presidente, muchas gracias por su atención.</w:t>
      </w:r>
    </w:p>
    <w:p w:rsidR="00183543" w:rsidRPr="008C6107" w:rsidRDefault="00183543"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PRESIDENTE DIP. ENRIQUE JACOB ROCHA. Muchas gracias compañera diputada.</w:t>
      </w:r>
    </w:p>
    <w:p w:rsidR="00183543" w:rsidRPr="008C6107" w:rsidRDefault="00183543"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Pedirle, más bien preguntarle a las diputadas y diputados que integran esta comisión si alguien desea hacer uso de la palabra y también solicitarle a la Secretaría si es tan amable en llevar el registro de solicitantes para proceder a darles la palabra.</w:t>
      </w:r>
    </w:p>
    <w:p w:rsidR="00183543" w:rsidRPr="008C6107" w:rsidRDefault="00183543"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¿Alguien desea hacer uso de ella? La diputada Ingrid Schemelen</w:t>
      </w:r>
      <w:r w:rsidR="00864E71">
        <w:rPr>
          <w:rFonts w:ascii="Times New Roman" w:hAnsi="Times New Roman" w:cs="Times New Roman"/>
          <w:sz w:val="24"/>
          <w:szCs w:val="24"/>
        </w:rPr>
        <w:t>sky está solicitando la palabra</w:t>
      </w:r>
      <w:r w:rsidRPr="008C6107">
        <w:rPr>
          <w:rFonts w:ascii="Times New Roman" w:hAnsi="Times New Roman" w:cs="Times New Roman"/>
          <w:sz w:val="24"/>
          <w:szCs w:val="24"/>
        </w:rPr>
        <w:t xml:space="preserve"> ¿Alguien más?</w:t>
      </w:r>
    </w:p>
    <w:p w:rsidR="00183543" w:rsidRPr="008C6107" w:rsidRDefault="00183543"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Bien, le concederíamos el uso de la palabra a la diputada Schemelensky y estaremos atentos por pedir a alguien más que quisiera solicitarla, por favor diputada buenos días.</w:t>
      </w:r>
    </w:p>
    <w:p w:rsidR="00183543" w:rsidRPr="008C6107" w:rsidRDefault="00183543"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lang w:val="en-US"/>
        </w:rPr>
        <w:t xml:space="preserve">DIP. INGRID KRASOPANI SCHEMELENSKY CASTRO. </w:t>
      </w:r>
      <w:r w:rsidRPr="008C6107">
        <w:rPr>
          <w:rFonts w:ascii="Times New Roman" w:hAnsi="Times New Roman" w:cs="Times New Roman"/>
          <w:sz w:val="24"/>
          <w:szCs w:val="24"/>
        </w:rPr>
        <w:t>Muchas gracias diputado Presidente.</w:t>
      </w:r>
    </w:p>
    <w:p w:rsidR="00183543" w:rsidRPr="008C6107" w:rsidRDefault="00183543" w:rsidP="008C6107">
      <w:pPr>
        <w:pStyle w:val="Sinespaciado"/>
        <w:ind w:firstLine="708"/>
        <w:jc w:val="both"/>
        <w:rPr>
          <w:rFonts w:ascii="Times New Roman" w:hAnsi="Times New Roman" w:cs="Times New Roman"/>
          <w:sz w:val="24"/>
          <w:szCs w:val="24"/>
        </w:rPr>
      </w:pPr>
      <w:r w:rsidRPr="008C6107">
        <w:rPr>
          <w:rFonts w:ascii="Times New Roman" w:hAnsi="Times New Roman" w:cs="Times New Roman"/>
          <w:sz w:val="24"/>
          <w:szCs w:val="24"/>
        </w:rPr>
        <w:t>Felicitar a la proponente de esta iniciativa; sin lugar a dudas la firma electrónica se adecua a la nueva normalidad, toda vez que muchas ciudadanas y ciudadanos ocupamos las tecnologías de la información para diversos servicios, como lo es el pago, la compra de servicio y cobra de servicios y productos, as</w:t>
      </w:r>
      <w:r w:rsidR="00864E71">
        <w:rPr>
          <w:rFonts w:ascii="Times New Roman" w:hAnsi="Times New Roman" w:cs="Times New Roman"/>
          <w:sz w:val="24"/>
          <w:szCs w:val="24"/>
        </w:rPr>
        <w:t xml:space="preserve">í como transacciones bancarias </w:t>
      </w:r>
      <w:r w:rsidR="00864E71" w:rsidRPr="008C6107">
        <w:rPr>
          <w:rFonts w:ascii="Times New Roman" w:hAnsi="Times New Roman" w:cs="Times New Roman"/>
          <w:sz w:val="24"/>
          <w:szCs w:val="24"/>
        </w:rPr>
        <w:t xml:space="preserve">y </w:t>
      </w:r>
      <w:r w:rsidRPr="008C6107">
        <w:rPr>
          <w:rFonts w:ascii="Times New Roman" w:hAnsi="Times New Roman" w:cs="Times New Roman"/>
          <w:sz w:val="24"/>
          <w:szCs w:val="24"/>
        </w:rPr>
        <w:t>en nuestro caso pues la presencia virtual como es el caso de un particular que ahora estamos llevando a cabo a través de esta comisión, a través de las plataformas digitales en su momento ocupamos también las plataformas digitales para lo que son las sesiones en pleno.</w:t>
      </w:r>
    </w:p>
    <w:p w:rsidR="00183543" w:rsidRPr="008C6107" w:rsidRDefault="00183543" w:rsidP="008C6107">
      <w:pPr>
        <w:pStyle w:val="Sinespaciado"/>
        <w:ind w:firstLine="708"/>
        <w:jc w:val="both"/>
        <w:rPr>
          <w:rFonts w:ascii="Times New Roman" w:hAnsi="Times New Roman" w:cs="Times New Roman"/>
          <w:sz w:val="24"/>
          <w:szCs w:val="24"/>
        </w:rPr>
      </w:pPr>
      <w:r w:rsidRPr="008C6107">
        <w:rPr>
          <w:rFonts w:ascii="Times New Roman" w:hAnsi="Times New Roman" w:cs="Times New Roman"/>
          <w:sz w:val="24"/>
          <w:szCs w:val="24"/>
        </w:rPr>
        <w:t>Y pues como les digo la excepción no se ha llevado a cabo y llevamos a cabo trabajos de comisiones legislativas y comités legislativos, a través de las plataformas digitales, por lo tanto la firma electrónica pues es una solución tecnológica que va a dar seguridad y confianza a los documentos electrónicos, independientemente del medio en el que se envía y se comparte información.</w:t>
      </w:r>
    </w:p>
    <w:p w:rsidR="00183543" w:rsidRPr="008C6107" w:rsidRDefault="00183543" w:rsidP="008C6107">
      <w:pPr>
        <w:pStyle w:val="Sinespaciado"/>
        <w:ind w:firstLine="708"/>
        <w:jc w:val="both"/>
        <w:rPr>
          <w:rFonts w:ascii="Times New Roman" w:hAnsi="Times New Roman" w:cs="Times New Roman"/>
          <w:sz w:val="24"/>
          <w:szCs w:val="24"/>
        </w:rPr>
      </w:pPr>
      <w:r w:rsidRPr="008C6107">
        <w:rPr>
          <w:rFonts w:ascii="Times New Roman" w:hAnsi="Times New Roman" w:cs="Times New Roman"/>
          <w:sz w:val="24"/>
          <w:szCs w:val="24"/>
        </w:rPr>
        <w:t xml:space="preserve">Sin embargo, tenemos algunas consideraciones al respecto que en su momento se las haremos llegar a la Secretaría Técnica y a la diputada proponente y es básicamente lo referente al artículo 180, en donde se menciona que la Junta de Coordinación Política podría revocar dicha firma y habría que solamente particularizar bajo qué casos sería, que si bien ya dentro de la Ley </w:t>
      </w:r>
      <w:r w:rsidRPr="008C6107">
        <w:rPr>
          <w:rFonts w:ascii="Times New Roman" w:hAnsi="Times New Roman" w:cs="Times New Roman"/>
          <w:sz w:val="24"/>
          <w:szCs w:val="24"/>
        </w:rPr>
        <w:lastRenderedPageBreak/>
        <w:t xml:space="preserve">Orgánica del Poder Legislativo pues considera un propio derecho de los legisladores, se podría agregar que esta firma se puede revocar en caso de que el diputado o diputada pida licencia para separarse del cargo o cuando un procedimiento determinado por el artículo 131, 132 de la Constitución Política del Estado Libre y Soberano de México, ventilado ante la Legislatura pierda su carácter de legislador o bajo la resolución de la autoridad electoral competente por fallecimiento y entonces pues bueno estas consideraciones se las vamos </w:t>
      </w:r>
      <w:r w:rsidRPr="00864E71">
        <w:rPr>
          <w:rFonts w:ascii="Times New Roman" w:hAnsi="Times New Roman" w:cs="Times New Roman"/>
          <w:color w:val="00B050"/>
          <w:sz w:val="24"/>
          <w:szCs w:val="24"/>
        </w:rPr>
        <w:t xml:space="preserve">a </w:t>
      </w:r>
      <w:r w:rsidRPr="008C6107">
        <w:rPr>
          <w:rFonts w:ascii="Times New Roman" w:hAnsi="Times New Roman" w:cs="Times New Roman"/>
          <w:sz w:val="24"/>
          <w:szCs w:val="24"/>
        </w:rPr>
        <w:t>hacer llegar a la diputada proponente, a fin de que puedan tomarse en consideración.</w:t>
      </w:r>
    </w:p>
    <w:p w:rsidR="00183543" w:rsidRPr="008C6107" w:rsidRDefault="00183543" w:rsidP="008C6107">
      <w:pPr>
        <w:pStyle w:val="Sinespaciado"/>
        <w:ind w:firstLine="708"/>
        <w:jc w:val="both"/>
        <w:rPr>
          <w:rFonts w:ascii="Times New Roman" w:hAnsi="Times New Roman" w:cs="Times New Roman"/>
          <w:sz w:val="24"/>
          <w:szCs w:val="24"/>
        </w:rPr>
      </w:pPr>
      <w:r w:rsidRPr="008C6107">
        <w:rPr>
          <w:rFonts w:ascii="Times New Roman" w:hAnsi="Times New Roman" w:cs="Times New Roman"/>
          <w:sz w:val="24"/>
          <w:szCs w:val="24"/>
        </w:rPr>
        <w:t>Y como grupo parlamentario aplaudimos el uso de las tecnologías de la información y comunicación en los procesos legislativos.</w:t>
      </w:r>
    </w:p>
    <w:p w:rsidR="00183543" w:rsidRPr="008C6107" w:rsidRDefault="00183543" w:rsidP="008C6107">
      <w:pPr>
        <w:pStyle w:val="Sinespaciado"/>
        <w:ind w:firstLine="708"/>
        <w:jc w:val="both"/>
        <w:rPr>
          <w:rFonts w:ascii="Times New Roman" w:hAnsi="Times New Roman" w:cs="Times New Roman"/>
          <w:sz w:val="24"/>
          <w:szCs w:val="24"/>
        </w:rPr>
      </w:pPr>
      <w:r w:rsidRPr="008C6107">
        <w:rPr>
          <w:rFonts w:ascii="Times New Roman" w:hAnsi="Times New Roman" w:cs="Times New Roman"/>
          <w:sz w:val="24"/>
          <w:szCs w:val="24"/>
        </w:rPr>
        <w:t xml:space="preserve">Es </w:t>
      </w:r>
      <w:proofErr w:type="spellStart"/>
      <w:r w:rsidRPr="008C6107">
        <w:rPr>
          <w:rFonts w:ascii="Times New Roman" w:hAnsi="Times New Roman" w:cs="Times New Roman"/>
          <w:sz w:val="24"/>
          <w:szCs w:val="24"/>
        </w:rPr>
        <w:t>cuanto</w:t>
      </w:r>
      <w:proofErr w:type="spellEnd"/>
      <w:r w:rsidRPr="008C6107">
        <w:rPr>
          <w:rFonts w:ascii="Times New Roman" w:hAnsi="Times New Roman" w:cs="Times New Roman"/>
          <w:sz w:val="24"/>
          <w:szCs w:val="24"/>
        </w:rPr>
        <w:t>.</w:t>
      </w:r>
    </w:p>
    <w:p w:rsidR="00183543" w:rsidRPr="008C6107" w:rsidRDefault="00183543"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PRESIDENTE DIP. ENRIQUE JACOB ROCHA. Muchas gracias diputada Schemelensky.</w:t>
      </w:r>
    </w:p>
    <w:p w:rsidR="00183543" w:rsidRPr="008C6107" w:rsidRDefault="00183543"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Preguntarles a ustedes que si hay alguien más que quisiera hacer uso de la palabra.</w:t>
      </w:r>
    </w:p>
    <w:p w:rsidR="00183543" w:rsidRPr="008C6107" w:rsidRDefault="00183543"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Bien, bueno pues si no fuera el caso pasaremos a desahogar el punto dos del orden del día y en acatamiento a esto daremos como decía, inicio al análisis de la iniciativa con proyecto de decreto por el que se reforman los artículos 68, 72 y 102 del Reglamento del Poder Legislativo del Estado Libre y Soberano de México, que fue presentada por el diputado Gerardo Ulloa, en nombre del Grupo Parlamentario del Partido morena, por lo que si no tienen inconveniente vamos a ceder el uso de la palabra al compañero diputado para que sea tan amable en darle lectura a la exposición de motivos de la iniciativa.</w:t>
      </w:r>
    </w:p>
    <w:p w:rsidR="00183543" w:rsidRPr="008C6107" w:rsidRDefault="00183543" w:rsidP="008C6107">
      <w:pPr>
        <w:pStyle w:val="Sinespaciado"/>
        <w:jc w:val="both"/>
        <w:rPr>
          <w:rFonts w:ascii="Times New Roman" w:hAnsi="Times New Roman" w:cs="Times New Roman"/>
          <w:sz w:val="24"/>
          <w:szCs w:val="24"/>
        </w:rPr>
      </w:pPr>
      <w:r w:rsidRPr="008C6107">
        <w:rPr>
          <w:rFonts w:ascii="Times New Roman" w:hAnsi="Times New Roman" w:cs="Times New Roman"/>
          <w:sz w:val="24"/>
          <w:szCs w:val="24"/>
        </w:rPr>
        <w:tab/>
        <w:t>Tiene la palabra el diputado Ulloa</w:t>
      </w:r>
      <w:r w:rsidR="007331C6" w:rsidRPr="008C6107">
        <w:rPr>
          <w:rFonts w:ascii="Times New Roman" w:hAnsi="Times New Roman" w:cs="Times New Roman"/>
          <w:sz w:val="24"/>
          <w:szCs w:val="24"/>
        </w:rPr>
        <w:t>.</w:t>
      </w:r>
    </w:p>
    <w:p w:rsidR="000B3658" w:rsidRPr="008C6107" w:rsidRDefault="007331C6" w:rsidP="008C6107">
      <w:pPr>
        <w:pStyle w:val="Sinespaciado"/>
        <w:jc w:val="both"/>
        <w:rPr>
          <w:rFonts w:ascii="Times New Roman" w:eastAsia="Times New Roman" w:hAnsi="Times New Roman" w:cs="Times New Roman"/>
          <w:color w:val="000000" w:themeColor="text1"/>
          <w:sz w:val="24"/>
          <w:szCs w:val="24"/>
        </w:rPr>
      </w:pPr>
      <w:r w:rsidRPr="008C6107">
        <w:rPr>
          <w:rFonts w:ascii="Times New Roman" w:hAnsi="Times New Roman" w:cs="Times New Roman"/>
          <w:sz w:val="24"/>
          <w:szCs w:val="24"/>
        </w:rPr>
        <w:t>DIP. GERARDO ULLOA</w:t>
      </w:r>
      <w:r w:rsidRPr="008C6107">
        <w:rPr>
          <w:rFonts w:ascii="Times New Roman" w:eastAsia="Times New Roman" w:hAnsi="Times New Roman" w:cs="Times New Roman"/>
          <w:color w:val="000000" w:themeColor="text1"/>
          <w:sz w:val="24"/>
          <w:szCs w:val="24"/>
        </w:rPr>
        <w:t xml:space="preserve"> PÉREZ. </w:t>
      </w:r>
      <w:r w:rsidR="000B3658" w:rsidRPr="008C6107">
        <w:rPr>
          <w:rFonts w:ascii="Times New Roman" w:eastAsia="Times New Roman" w:hAnsi="Times New Roman" w:cs="Times New Roman"/>
          <w:color w:val="000000" w:themeColor="text1"/>
          <w:sz w:val="24"/>
          <w:szCs w:val="24"/>
        </w:rPr>
        <w:t>Gracias, diputado Presidente, m</w:t>
      </w:r>
      <w:r w:rsidR="00864E71">
        <w:rPr>
          <w:rFonts w:ascii="Times New Roman" w:eastAsia="Times New Roman" w:hAnsi="Times New Roman" w:cs="Times New Roman"/>
          <w:color w:val="000000" w:themeColor="text1"/>
          <w:sz w:val="24"/>
          <w:szCs w:val="24"/>
        </w:rPr>
        <w:t>uy buenos días a todas y todos,</w:t>
      </w:r>
      <w:r w:rsidR="000B3658" w:rsidRPr="008C6107">
        <w:rPr>
          <w:rFonts w:ascii="Times New Roman" w:eastAsia="Times New Roman" w:hAnsi="Times New Roman" w:cs="Times New Roman"/>
          <w:color w:val="000000" w:themeColor="text1"/>
          <w:sz w:val="24"/>
          <w:szCs w:val="24"/>
        </w:rPr>
        <w:t xml:space="preserve"> también a quienes nos acompañan en este salón de trabajo. </w:t>
      </w:r>
    </w:p>
    <w:p w:rsidR="000B3658" w:rsidRPr="008C6107" w:rsidRDefault="000B3658" w:rsidP="008C6107">
      <w:pPr>
        <w:pStyle w:val="Sinespaciado"/>
        <w:ind w:firstLine="720"/>
        <w:jc w:val="both"/>
        <w:rPr>
          <w:rFonts w:ascii="Times New Roman" w:eastAsia="Times New Roman" w:hAnsi="Times New Roman" w:cs="Times New Roman"/>
          <w:color w:val="000000" w:themeColor="text1"/>
          <w:sz w:val="24"/>
          <w:szCs w:val="24"/>
        </w:rPr>
      </w:pPr>
      <w:r w:rsidRPr="008C6107">
        <w:rPr>
          <w:rFonts w:ascii="Times New Roman" w:eastAsia="Times New Roman" w:hAnsi="Times New Roman" w:cs="Times New Roman"/>
          <w:color w:val="000000" w:themeColor="text1"/>
          <w:sz w:val="24"/>
          <w:szCs w:val="24"/>
        </w:rPr>
        <w:t>Como bien se dijo, mi propuesta de reformar el artículo 68, el artículo 72 y el artículo 102 del Reglamento, lo que tratamos es que haya un lenguaje inclusivo, pero lo principal es homologar y armonizar el reglamento con la Ley Orgánica de este Poder Legislativo, al hacer un análisis de ello, vemos que en el artículo 68 como en muchos artículos que tendrían que modificarse porque únicamente existe la palabra diputado y no existía la palabra diputada, la cual nosotros en esta reforma aprovechamos para también considerar un lenguaje inclusivo en el 68 nos dice que la presentación iniciativa será hasta por 10 minutos, así como las proposiciones que no tengan tal carácter, nosotros lo que agregamos aquí es que el Presidente o la Presidenta de la Legislatura garantizará que se respete el tiempo del presentante, en caso de que no se pueda utilizar el cronómetro del salón de sesiones se auxiliará con un cronómetro manual, revisando los artículos de la Ley Orgánica y del Reglamento ahí sí nos dice: en caso de que no se pueda utilizar el sistema electrónico de asistencia y votación, que es lo que procede, en lo del cronómetro no, por eso nosotros lo que proponemos, que es que haya un cronómetro manual para tomar el tiempo del representante de iniciati</w:t>
      </w:r>
      <w:r w:rsidR="00560425">
        <w:rPr>
          <w:rFonts w:ascii="Times New Roman" w:eastAsia="Times New Roman" w:hAnsi="Times New Roman" w:cs="Times New Roman"/>
          <w:color w:val="000000" w:themeColor="text1"/>
          <w:sz w:val="24"/>
          <w:szCs w:val="24"/>
        </w:rPr>
        <w:t>va o punto de acuerdo, es el 68.</w:t>
      </w:r>
    </w:p>
    <w:p w:rsidR="000B3658" w:rsidRPr="008C6107" w:rsidRDefault="000B3658" w:rsidP="008C6107">
      <w:pPr>
        <w:pStyle w:val="Sinespaciado"/>
        <w:ind w:firstLine="720"/>
        <w:jc w:val="both"/>
        <w:rPr>
          <w:rFonts w:ascii="Times New Roman" w:eastAsia="Times New Roman" w:hAnsi="Times New Roman" w:cs="Times New Roman"/>
          <w:color w:val="000000" w:themeColor="text1"/>
          <w:sz w:val="24"/>
          <w:szCs w:val="24"/>
        </w:rPr>
      </w:pPr>
      <w:r w:rsidRPr="008C6107">
        <w:rPr>
          <w:rFonts w:ascii="Times New Roman" w:eastAsia="Times New Roman" w:hAnsi="Times New Roman" w:cs="Times New Roman"/>
          <w:color w:val="000000" w:themeColor="text1"/>
          <w:sz w:val="24"/>
          <w:szCs w:val="24"/>
        </w:rPr>
        <w:t>En el artículo 72, en el 72 contraviene a lo que dice el artículo 68 del Reglamento, porque el reglamento dice que será hasta 10 minutos de la iniciativa o las proposiciones y en el 72 nos dice que las proposiciones con punto de acuerdo son de 5 minutos, entonces, lo que nosotros estamos haciendo aquí en la propuesta es homologar a que sean de 10 minutos, que es lo que se dice en el 68.</w:t>
      </w:r>
    </w:p>
    <w:p w:rsidR="000B3658" w:rsidRPr="008C6107" w:rsidRDefault="000B3658" w:rsidP="008C6107">
      <w:pPr>
        <w:pStyle w:val="Sinespaciado"/>
        <w:ind w:firstLine="720"/>
        <w:jc w:val="both"/>
        <w:rPr>
          <w:rFonts w:ascii="Times New Roman" w:eastAsia="Times New Roman" w:hAnsi="Times New Roman" w:cs="Times New Roman"/>
          <w:color w:val="000000" w:themeColor="text1"/>
          <w:sz w:val="24"/>
          <w:szCs w:val="24"/>
        </w:rPr>
      </w:pPr>
      <w:r w:rsidRPr="008C6107">
        <w:rPr>
          <w:rFonts w:ascii="Times New Roman" w:eastAsia="Times New Roman" w:hAnsi="Times New Roman" w:cs="Times New Roman"/>
          <w:color w:val="000000" w:themeColor="text1"/>
          <w:sz w:val="24"/>
          <w:szCs w:val="24"/>
        </w:rPr>
        <w:t xml:space="preserve">En el artículo 102 vemos que es redundante también cuando dice: cuando algún miembro de la asamblea solicite del orador en uso de la palabra, si dice el orador quiere decir que tiene uso de la palabra y aparte se pone el uso de la palabra, creemos que es redundante por eso lo quitamos nosotros en el artículo 102, también no especifica en este sentido como lo hace también la Legislatura Federal en el artículo 102, nosotros lo que agregamos es: </w:t>
      </w:r>
      <w:r w:rsidR="00560425" w:rsidRPr="008C6107">
        <w:rPr>
          <w:rFonts w:ascii="Times New Roman" w:eastAsia="Times New Roman" w:hAnsi="Times New Roman" w:cs="Times New Roman"/>
          <w:color w:val="000000" w:themeColor="text1"/>
          <w:sz w:val="24"/>
          <w:szCs w:val="24"/>
        </w:rPr>
        <w:t xml:space="preserve">En </w:t>
      </w:r>
      <w:r w:rsidRPr="008C6107">
        <w:rPr>
          <w:rFonts w:ascii="Times New Roman" w:eastAsia="Times New Roman" w:hAnsi="Times New Roman" w:cs="Times New Roman"/>
          <w:color w:val="000000" w:themeColor="text1"/>
          <w:sz w:val="24"/>
          <w:szCs w:val="24"/>
        </w:rPr>
        <w:t>caso el</w:t>
      </w:r>
      <w:r w:rsidR="00560425">
        <w:rPr>
          <w:rFonts w:ascii="Times New Roman" w:eastAsia="Times New Roman" w:hAnsi="Times New Roman" w:cs="Times New Roman"/>
          <w:color w:val="000000" w:themeColor="text1"/>
          <w:sz w:val="24"/>
          <w:szCs w:val="24"/>
        </w:rPr>
        <w:t xml:space="preserve"> artículo 102 actualmente dice, </w:t>
      </w:r>
      <w:r w:rsidRPr="008C6107">
        <w:rPr>
          <w:rFonts w:ascii="Times New Roman" w:eastAsia="Times New Roman" w:hAnsi="Times New Roman" w:cs="Times New Roman"/>
          <w:color w:val="000000" w:themeColor="text1"/>
          <w:sz w:val="24"/>
          <w:szCs w:val="24"/>
        </w:rPr>
        <w:t xml:space="preserve">cuando algún miembro de la asamblea solicite el orador en uso de la palabra una explicación pertinente deberá dirigirse al Presidente quien consultará el primero si acepta la solicitud, en caso afirmativo se escuchará al interpelante y la respuesta será dirigida a la </w:t>
      </w:r>
      <w:r w:rsidRPr="008C6107">
        <w:rPr>
          <w:rFonts w:ascii="Times New Roman" w:eastAsia="Times New Roman" w:hAnsi="Times New Roman" w:cs="Times New Roman"/>
          <w:color w:val="000000" w:themeColor="text1"/>
          <w:sz w:val="24"/>
          <w:szCs w:val="24"/>
        </w:rPr>
        <w:lastRenderedPageBreak/>
        <w:t>asamblea, de no aceptarla continuará el orador en uso de la palabra</w:t>
      </w:r>
      <w:r w:rsidR="00560425">
        <w:rPr>
          <w:rFonts w:ascii="Times New Roman" w:eastAsia="Times New Roman" w:hAnsi="Times New Roman" w:cs="Times New Roman"/>
          <w:color w:val="000000" w:themeColor="text1"/>
          <w:sz w:val="24"/>
          <w:szCs w:val="24"/>
        </w:rPr>
        <w:t>;</w:t>
      </w:r>
      <w:r w:rsidRPr="008C6107">
        <w:rPr>
          <w:rFonts w:ascii="Times New Roman" w:eastAsia="Times New Roman" w:hAnsi="Times New Roman" w:cs="Times New Roman"/>
          <w:color w:val="000000" w:themeColor="text1"/>
          <w:sz w:val="24"/>
          <w:szCs w:val="24"/>
        </w:rPr>
        <w:t xml:space="preserve"> </w:t>
      </w:r>
      <w:r w:rsidR="00560425" w:rsidRPr="008C6107">
        <w:rPr>
          <w:rFonts w:ascii="Times New Roman" w:eastAsia="Times New Roman" w:hAnsi="Times New Roman" w:cs="Times New Roman"/>
          <w:color w:val="000000" w:themeColor="text1"/>
          <w:sz w:val="24"/>
          <w:szCs w:val="24"/>
        </w:rPr>
        <w:t xml:space="preserve">nosotros </w:t>
      </w:r>
      <w:r w:rsidRPr="008C6107">
        <w:rPr>
          <w:rFonts w:ascii="Times New Roman" w:eastAsia="Times New Roman" w:hAnsi="Times New Roman" w:cs="Times New Roman"/>
          <w:color w:val="000000" w:themeColor="text1"/>
          <w:sz w:val="24"/>
          <w:szCs w:val="24"/>
        </w:rPr>
        <w:t xml:space="preserve">aquí lo que proponemos es que en caso de tenerse el cómputo de los 10 minutos señalados para la presentaciones hasta en tanto no concluya la aclaración de no ser aceptada la solicitud el orador </w:t>
      </w:r>
      <w:r w:rsidR="00560425">
        <w:rPr>
          <w:rFonts w:ascii="Times New Roman" w:eastAsia="Times New Roman" w:hAnsi="Times New Roman" w:cs="Times New Roman"/>
          <w:color w:val="000000" w:themeColor="text1"/>
          <w:sz w:val="24"/>
          <w:szCs w:val="24"/>
        </w:rPr>
        <w:t>continuará con la presentación.</w:t>
      </w:r>
    </w:p>
    <w:p w:rsidR="000B3658" w:rsidRPr="008C6107" w:rsidRDefault="000B3658" w:rsidP="008C6107">
      <w:pPr>
        <w:pStyle w:val="Sinespaciado"/>
        <w:ind w:firstLine="720"/>
        <w:jc w:val="both"/>
        <w:rPr>
          <w:rFonts w:ascii="Times New Roman" w:eastAsia="Times New Roman" w:hAnsi="Times New Roman" w:cs="Times New Roman"/>
          <w:color w:val="000000" w:themeColor="text1"/>
          <w:sz w:val="24"/>
          <w:szCs w:val="24"/>
        </w:rPr>
      </w:pPr>
      <w:r w:rsidRPr="008C6107">
        <w:rPr>
          <w:rFonts w:ascii="Times New Roman" w:eastAsia="Times New Roman" w:hAnsi="Times New Roman" w:cs="Times New Roman"/>
          <w:color w:val="000000" w:themeColor="text1"/>
          <w:sz w:val="24"/>
          <w:szCs w:val="24"/>
        </w:rPr>
        <w:t>Qué quiere decir con esto, que si el representante de la iniciativa punto de acuerdo le solicitan la palabra de los presentes e inmediatamente si la acepta el presentante, entonces, el cronómetro se tendrá que parar e reiniciará una vez que haya dado la aclaración con respecto a la pregunta que se le solicite, esas son las propuestas que nosotros hacemos en cuanto a la reforma del artículo 68, 72 y lo dejamos a consideración de las y los diputados de l</w:t>
      </w:r>
      <w:r w:rsidR="00560425">
        <w:rPr>
          <w:rFonts w:ascii="Times New Roman" w:eastAsia="Times New Roman" w:hAnsi="Times New Roman" w:cs="Times New Roman"/>
          <w:color w:val="000000" w:themeColor="text1"/>
          <w:sz w:val="24"/>
          <w:szCs w:val="24"/>
        </w:rPr>
        <w:t>a comisión.</w:t>
      </w:r>
    </w:p>
    <w:p w:rsidR="000B3658" w:rsidRPr="008C6107" w:rsidRDefault="000B3658" w:rsidP="008C6107">
      <w:pPr>
        <w:pStyle w:val="Sinespaciado"/>
        <w:ind w:firstLine="720"/>
        <w:jc w:val="both"/>
        <w:rPr>
          <w:rFonts w:ascii="Times New Roman" w:eastAsia="Times New Roman" w:hAnsi="Times New Roman" w:cs="Times New Roman"/>
          <w:color w:val="000000" w:themeColor="text1"/>
          <w:sz w:val="24"/>
          <w:szCs w:val="24"/>
        </w:rPr>
      </w:pPr>
      <w:r w:rsidRPr="008C6107">
        <w:rPr>
          <w:rFonts w:ascii="Times New Roman" w:eastAsia="Times New Roman" w:hAnsi="Times New Roman" w:cs="Times New Roman"/>
          <w:color w:val="000000" w:themeColor="text1"/>
          <w:sz w:val="24"/>
          <w:szCs w:val="24"/>
        </w:rPr>
        <w:t>Gracias, diputado Presidente.</w:t>
      </w:r>
    </w:p>
    <w:p w:rsidR="000B3658" w:rsidRPr="008C6107" w:rsidRDefault="000B3658" w:rsidP="008C6107">
      <w:pPr>
        <w:pStyle w:val="Sinespaciado"/>
        <w:jc w:val="both"/>
        <w:rPr>
          <w:rFonts w:ascii="Times New Roman" w:eastAsia="Times New Roman" w:hAnsi="Times New Roman" w:cs="Times New Roman"/>
          <w:color w:val="000000" w:themeColor="text1"/>
          <w:sz w:val="24"/>
          <w:szCs w:val="24"/>
        </w:rPr>
      </w:pPr>
      <w:r w:rsidRPr="008C6107">
        <w:rPr>
          <w:rFonts w:ascii="Times New Roman" w:eastAsia="Times New Roman" w:hAnsi="Times New Roman" w:cs="Times New Roman"/>
          <w:color w:val="000000" w:themeColor="text1"/>
          <w:sz w:val="24"/>
          <w:szCs w:val="24"/>
        </w:rPr>
        <w:t xml:space="preserve">PRESIDENTE DIP. ENRIQUE JACOB ROCHA. Muchas gracias, Diputado Ulloa. </w:t>
      </w:r>
    </w:p>
    <w:p w:rsidR="000B3658" w:rsidRPr="008C6107" w:rsidRDefault="000B3658" w:rsidP="00560425">
      <w:pPr>
        <w:pStyle w:val="Sinespaciado"/>
        <w:ind w:firstLine="709"/>
        <w:jc w:val="both"/>
        <w:rPr>
          <w:rFonts w:ascii="Times New Roman" w:eastAsia="Times New Roman" w:hAnsi="Times New Roman" w:cs="Times New Roman"/>
          <w:color w:val="000000" w:themeColor="text1"/>
          <w:sz w:val="24"/>
          <w:szCs w:val="24"/>
        </w:rPr>
      </w:pPr>
      <w:r w:rsidRPr="008C6107">
        <w:rPr>
          <w:rFonts w:ascii="Times New Roman" w:eastAsia="Times New Roman" w:hAnsi="Times New Roman" w:cs="Times New Roman"/>
          <w:color w:val="000000" w:themeColor="text1"/>
          <w:sz w:val="24"/>
          <w:szCs w:val="24"/>
        </w:rPr>
        <w:t xml:space="preserve">Bien, pues consultarle a las diputadas y diputados si desean hacer uso de la palabra y solicitarle a la Secretaría llevar el registro correspondiente. </w:t>
      </w:r>
    </w:p>
    <w:p w:rsidR="000B3658" w:rsidRPr="008C6107" w:rsidRDefault="000B3658" w:rsidP="008C6107">
      <w:pPr>
        <w:pStyle w:val="Sinespaciado"/>
        <w:ind w:firstLine="720"/>
        <w:jc w:val="both"/>
        <w:rPr>
          <w:rFonts w:ascii="Times New Roman" w:eastAsia="Times New Roman" w:hAnsi="Times New Roman" w:cs="Times New Roman"/>
          <w:color w:val="000000" w:themeColor="text1"/>
          <w:sz w:val="24"/>
          <w:szCs w:val="24"/>
        </w:rPr>
      </w:pPr>
      <w:r w:rsidRPr="008C6107">
        <w:rPr>
          <w:rFonts w:ascii="Times New Roman" w:eastAsia="Times New Roman" w:hAnsi="Times New Roman" w:cs="Times New Roman"/>
          <w:color w:val="000000" w:themeColor="text1"/>
          <w:sz w:val="24"/>
          <w:szCs w:val="24"/>
        </w:rPr>
        <w:t>¿Alguien que desee hacer uso de la palabra?</w:t>
      </w:r>
    </w:p>
    <w:p w:rsidR="000B3658" w:rsidRPr="008C6107" w:rsidRDefault="000B3658" w:rsidP="008C6107">
      <w:pPr>
        <w:pStyle w:val="Sinespaciado"/>
        <w:ind w:firstLine="720"/>
        <w:jc w:val="both"/>
        <w:rPr>
          <w:rFonts w:ascii="Times New Roman" w:eastAsia="Times New Roman" w:hAnsi="Times New Roman" w:cs="Times New Roman"/>
          <w:color w:val="000000" w:themeColor="text1"/>
          <w:sz w:val="24"/>
          <w:szCs w:val="24"/>
        </w:rPr>
      </w:pPr>
      <w:r w:rsidRPr="008C6107">
        <w:rPr>
          <w:rFonts w:ascii="Times New Roman" w:eastAsia="Times New Roman" w:hAnsi="Times New Roman" w:cs="Times New Roman"/>
          <w:color w:val="000000" w:themeColor="text1"/>
          <w:sz w:val="24"/>
          <w:szCs w:val="24"/>
        </w:rPr>
        <w:t>Bien, pues al no haber alguien que desee hacer uso de la palabra, preguntarle al Secretario qué es lo que continúa en el orden del día.</w:t>
      </w:r>
    </w:p>
    <w:p w:rsidR="0042205B" w:rsidRPr="00560425" w:rsidRDefault="00803C9D" w:rsidP="008C6107">
      <w:pPr>
        <w:pStyle w:val="Sinespaciado"/>
        <w:jc w:val="both"/>
        <w:rPr>
          <w:rFonts w:ascii="Times New Roman" w:hAnsi="Times New Roman" w:cs="Times New Roman"/>
          <w:sz w:val="24"/>
        </w:rPr>
      </w:pPr>
      <w:r w:rsidRPr="008C6107">
        <w:rPr>
          <w:rFonts w:ascii="Times New Roman" w:hAnsi="Times New Roman" w:cs="Times New Roman"/>
          <w:color w:val="000000" w:themeColor="text1"/>
          <w:sz w:val="24"/>
          <w:szCs w:val="24"/>
        </w:rPr>
        <w:t>SECRETARIO DIP. FAUSTINO DE LA CRUZ PÉREZ</w:t>
      </w:r>
      <w:r w:rsidRPr="008C6107">
        <w:rPr>
          <w:rFonts w:ascii="Times New Roman" w:eastAsia="Times New Roman" w:hAnsi="Times New Roman" w:cs="Times New Roman"/>
          <w:color w:val="000000" w:themeColor="text1"/>
          <w:sz w:val="24"/>
          <w:szCs w:val="24"/>
          <w:lang w:eastAsia="es-MX"/>
        </w:rPr>
        <w:t xml:space="preserve">. </w:t>
      </w:r>
      <w:r w:rsidR="00560425">
        <w:rPr>
          <w:rFonts w:ascii="Times New Roman" w:eastAsia="Times New Roman" w:hAnsi="Times New Roman" w:cs="Times New Roman"/>
          <w:color w:val="000000" w:themeColor="text1"/>
          <w:sz w:val="24"/>
          <w:szCs w:val="24"/>
          <w:lang w:eastAsia="es-MX"/>
        </w:rPr>
        <w:t xml:space="preserve">Señor </w:t>
      </w:r>
      <w:r w:rsidR="00560425">
        <w:rPr>
          <w:rFonts w:ascii="Times New Roman" w:hAnsi="Times New Roman" w:cs="Times New Roman"/>
          <w:sz w:val="24"/>
        </w:rPr>
        <w:t xml:space="preserve">Presidente </w:t>
      </w:r>
      <w:proofErr w:type="gramStart"/>
      <w:r w:rsidR="00560425" w:rsidRPr="008C6107">
        <w:rPr>
          <w:rFonts w:ascii="Times New Roman" w:eastAsia="Times New Roman" w:hAnsi="Times New Roman" w:cs="Times New Roman"/>
          <w:color w:val="000000" w:themeColor="text1"/>
          <w:sz w:val="24"/>
          <w:szCs w:val="24"/>
          <w:lang w:eastAsia="es-MX"/>
        </w:rPr>
        <w:t>han</w:t>
      </w:r>
      <w:proofErr w:type="gramEnd"/>
      <w:r w:rsidR="00560425" w:rsidRPr="008C6107">
        <w:rPr>
          <w:rFonts w:ascii="Times New Roman" w:eastAsia="Times New Roman" w:hAnsi="Times New Roman" w:cs="Times New Roman"/>
          <w:color w:val="000000" w:themeColor="text1"/>
          <w:sz w:val="24"/>
          <w:szCs w:val="24"/>
          <w:lang w:eastAsia="es-MX"/>
        </w:rPr>
        <w:t xml:space="preserve"> </w:t>
      </w:r>
      <w:r w:rsidRPr="008C6107">
        <w:rPr>
          <w:rFonts w:ascii="Times New Roman" w:eastAsia="Times New Roman" w:hAnsi="Times New Roman" w:cs="Times New Roman"/>
          <w:color w:val="000000" w:themeColor="text1"/>
          <w:sz w:val="24"/>
          <w:szCs w:val="24"/>
          <w:lang w:eastAsia="es-MX"/>
        </w:rPr>
        <w:t>terminado t</w:t>
      </w:r>
      <w:r w:rsidR="00175D73" w:rsidRPr="008C6107">
        <w:rPr>
          <w:rFonts w:ascii="Times New Roman" w:eastAsia="Times New Roman" w:hAnsi="Times New Roman" w:cs="Times New Roman"/>
          <w:color w:val="000000" w:themeColor="text1"/>
          <w:sz w:val="24"/>
          <w:szCs w:val="24"/>
          <w:lang w:eastAsia="es-MX"/>
        </w:rPr>
        <w:t>odas l</w:t>
      </w:r>
      <w:r w:rsidR="0042205B" w:rsidRPr="008C6107">
        <w:rPr>
          <w:rFonts w:ascii="Times New Roman" w:eastAsia="Times New Roman" w:hAnsi="Times New Roman" w:cs="Times New Roman"/>
          <w:color w:val="000000" w:themeColor="text1"/>
          <w:sz w:val="24"/>
          <w:szCs w:val="24"/>
          <w:lang w:eastAsia="es-MX"/>
        </w:rPr>
        <w:t>as intervenciones.</w:t>
      </w:r>
    </w:p>
    <w:p w:rsidR="0042205B" w:rsidRPr="008C6107" w:rsidRDefault="0042205B" w:rsidP="008C6107">
      <w:pPr>
        <w:pStyle w:val="Sinespaciado"/>
        <w:jc w:val="both"/>
        <w:rPr>
          <w:rFonts w:ascii="Times New Roman" w:eastAsia="Times New Roman" w:hAnsi="Times New Roman" w:cs="Times New Roman"/>
          <w:color w:val="000000" w:themeColor="text1"/>
          <w:sz w:val="24"/>
          <w:szCs w:val="24"/>
          <w:lang w:eastAsia="es-MX"/>
        </w:rPr>
      </w:pPr>
      <w:r w:rsidRPr="008C6107">
        <w:rPr>
          <w:rFonts w:ascii="Times New Roman" w:hAnsi="Times New Roman" w:cs="Times New Roman"/>
          <w:color w:val="000000" w:themeColor="text1"/>
          <w:sz w:val="24"/>
          <w:szCs w:val="24"/>
        </w:rPr>
        <w:t>PRESIDENTE DIP. ENRIQUE JACOB ROCHA.</w:t>
      </w:r>
      <w:r w:rsidRPr="008C6107">
        <w:rPr>
          <w:rFonts w:ascii="Times New Roman" w:eastAsia="Times New Roman" w:hAnsi="Times New Roman" w:cs="Times New Roman"/>
          <w:color w:val="000000" w:themeColor="text1"/>
          <w:sz w:val="24"/>
          <w:szCs w:val="24"/>
          <w:lang w:eastAsia="es-MX"/>
        </w:rPr>
        <w:t xml:space="preserve"> Registre a la Secretaría la asistencia a la reunión.</w:t>
      </w:r>
    </w:p>
    <w:p w:rsidR="0042205B" w:rsidRPr="008C6107" w:rsidRDefault="0042205B" w:rsidP="008C6107">
      <w:pPr>
        <w:pStyle w:val="Sinespaciado"/>
        <w:jc w:val="both"/>
        <w:rPr>
          <w:rFonts w:ascii="Times New Roman" w:hAnsi="Times New Roman" w:cs="Times New Roman"/>
          <w:color w:val="000000" w:themeColor="text1"/>
          <w:sz w:val="24"/>
          <w:szCs w:val="24"/>
        </w:rPr>
      </w:pPr>
      <w:r w:rsidRPr="008C6107">
        <w:rPr>
          <w:rFonts w:ascii="Times New Roman" w:hAnsi="Times New Roman" w:cs="Times New Roman"/>
          <w:color w:val="000000" w:themeColor="text1"/>
          <w:sz w:val="24"/>
          <w:szCs w:val="24"/>
        </w:rPr>
        <w:t xml:space="preserve">SECRETARIO DIP. FAUSTINO DE LA CRUZ PÉREZ. </w:t>
      </w:r>
      <w:r w:rsidRPr="008C6107">
        <w:rPr>
          <w:rFonts w:ascii="Times New Roman" w:eastAsia="Times New Roman" w:hAnsi="Times New Roman" w:cs="Times New Roman"/>
          <w:color w:val="000000" w:themeColor="text1"/>
          <w:sz w:val="24"/>
          <w:szCs w:val="24"/>
          <w:lang w:eastAsia="es-MX"/>
        </w:rPr>
        <w:t>Los asuntos del or</w:t>
      </w:r>
      <w:r w:rsidR="00560425">
        <w:rPr>
          <w:rFonts w:ascii="Times New Roman" w:eastAsia="Times New Roman" w:hAnsi="Times New Roman" w:cs="Times New Roman"/>
          <w:color w:val="000000" w:themeColor="text1"/>
          <w:sz w:val="24"/>
          <w:szCs w:val="24"/>
          <w:lang w:eastAsia="es-MX"/>
        </w:rPr>
        <w:t xml:space="preserve">den del día han sido atendidos; </w:t>
      </w:r>
      <w:r w:rsidR="00560425" w:rsidRPr="008C6107">
        <w:rPr>
          <w:rFonts w:ascii="Times New Roman" w:eastAsia="Times New Roman" w:hAnsi="Times New Roman" w:cs="Times New Roman"/>
          <w:color w:val="000000" w:themeColor="text1"/>
          <w:sz w:val="24"/>
          <w:szCs w:val="24"/>
          <w:lang w:eastAsia="es-MX"/>
        </w:rPr>
        <w:t>asi</w:t>
      </w:r>
      <w:r w:rsidR="00560425">
        <w:rPr>
          <w:rFonts w:ascii="Times New Roman" w:eastAsia="Times New Roman" w:hAnsi="Times New Roman" w:cs="Times New Roman"/>
          <w:color w:val="000000" w:themeColor="text1"/>
          <w:sz w:val="24"/>
          <w:szCs w:val="24"/>
          <w:lang w:eastAsia="es-MX"/>
        </w:rPr>
        <w:t>en</w:t>
      </w:r>
      <w:r w:rsidR="00560425" w:rsidRPr="008C6107">
        <w:rPr>
          <w:rFonts w:ascii="Times New Roman" w:eastAsia="Times New Roman" w:hAnsi="Times New Roman" w:cs="Times New Roman"/>
          <w:color w:val="000000" w:themeColor="text1"/>
          <w:sz w:val="24"/>
          <w:szCs w:val="24"/>
          <w:lang w:eastAsia="es-MX"/>
        </w:rPr>
        <w:t xml:space="preserve">do </w:t>
      </w:r>
      <w:r w:rsidRPr="008C6107">
        <w:rPr>
          <w:rFonts w:ascii="Times New Roman" w:eastAsia="Times New Roman" w:hAnsi="Times New Roman" w:cs="Times New Roman"/>
          <w:color w:val="000000" w:themeColor="text1"/>
          <w:sz w:val="24"/>
          <w:szCs w:val="24"/>
          <w:lang w:eastAsia="es-MX"/>
        </w:rPr>
        <w:t>registra la asistencia a la reunión.</w:t>
      </w:r>
    </w:p>
    <w:p w:rsidR="00560425" w:rsidRDefault="0042205B" w:rsidP="008C6107">
      <w:pPr>
        <w:pStyle w:val="Sinespaciado"/>
        <w:jc w:val="both"/>
        <w:rPr>
          <w:rFonts w:ascii="Times New Roman" w:eastAsia="Times New Roman" w:hAnsi="Times New Roman" w:cs="Times New Roman"/>
          <w:color w:val="000000" w:themeColor="text1"/>
          <w:sz w:val="24"/>
          <w:szCs w:val="24"/>
          <w:lang w:eastAsia="es-MX"/>
        </w:rPr>
      </w:pPr>
      <w:r w:rsidRPr="008C6107">
        <w:rPr>
          <w:rFonts w:ascii="Times New Roman" w:hAnsi="Times New Roman" w:cs="Times New Roman"/>
          <w:color w:val="000000" w:themeColor="text1"/>
          <w:sz w:val="24"/>
          <w:szCs w:val="24"/>
        </w:rPr>
        <w:t>PRESIDENTE DIP. ENRIQUE JACOB ROCHA.</w:t>
      </w:r>
      <w:r w:rsidRPr="008C6107">
        <w:rPr>
          <w:rFonts w:ascii="Times New Roman" w:eastAsia="Times New Roman" w:hAnsi="Times New Roman" w:cs="Times New Roman"/>
          <w:color w:val="000000" w:themeColor="text1"/>
          <w:sz w:val="24"/>
          <w:szCs w:val="24"/>
          <w:lang w:eastAsia="es-MX"/>
        </w:rPr>
        <w:t xml:space="preserve"> En consecuencia, y agradeciéndoles a todos ustedes su presencia tanto física como virtual, se levanta la reunión de la Comisión Legislativa de Gobernación y Puntos Constitucionales, siendo diez horas con treinta y un minutos del día martes veintiuno de j</w:t>
      </w:r>
      <w:r w:rsidR="00560425">
        <w:rPr>
          <w:rFonts w:ascii="Times New Roman" w:eastAsia="Times New Roman" w:hAnsi="Times New Roman" w:cs="Times New Roman"/>
          <w:color w:val="000000" w:themeColor="text1"/>
          <w:sz w:val="24"/>
          <w:szCs w:val="24"/>
          <w:lang w:eastAsia="es-MX"/>
        </w:rPr>
        <w:t xml:space="preserve">unio del año dos mil veintidós, </w:t>
      </w:r>
      <w:r w:rsidR="00560425" w:rsidRPr="008C6107">
        <w:rPr>
          <w:rFonts w:ascii="Times New Roman" w:eastAsia="Times New Roman" w:hAnsi="Times New Roman" w:cs="Times New Roman"/>
          <w:color w:val="000000" w:themeColor="text1"/>
          <w:sz w:val="24"/>
          <w:szCs w:val="24"/>
          <w:lang w:eastAsia="es-MX"/>
        </w:rPr>
        <w:t>le</w:t>
      </w:r>
      <w:r w:rsidR="00560425">
        <w:rPr>
          <w:rFonts w:ascii="Times New Roman" w:eastAsia="Times New Roman" w:hAnsi="Times New Roman" w:cs="Times New Roman"/>
          <w:color w:val="000000" w:themeColor="text1"/>
          <w:sz w:val="24"/>
          <w:szCs w:val="24"/>
          <w:lang w:eastAsia="es-MX"/>
        </w:rPr>
        <w:t>s</w:t>
      </w:r>
      <w:r w:rsidR="00560425" w:rsidRPr="008C6107">
        <w:rPr>
          <w:rFonts w:ascii="Times New Roman" w:eastAsia="Times New Roman" w:hAnsi="Times New Roman" w:cs="Times New Roman"/>
          <w:color w:val="000000" w:themeColor="text1"/>
          <w:sz w:val="24"/>
          <w:szCs w:val="24"/>
          <w:lang w:eastAsia="es-MX"/>
        </w:rPr>
        <w:t xml:space="preserve"> </w:t>
      </w:r>
      <w:r w:rsidRPr="008C6107">
        <w:rPr>
          <w:rFonts w:ascii="Times New Roman" w:eastAsia="Times New Roman" w:hAnsi="Times New Roman" w:cs="Times New Roman"/>
          <w:color w:val="000000" w:themeColor="text1"/>
          <w:sz w:val="24"/>
          <w:szCs w:val="24"/>
          <w:lang w:eastAsia="es-MX"/>
        </w:rPr>
        <w:t>solicito a los integrantes quedar ate</w:t>
      </w:r>
      <w:r w:rsidR="00560425">
        <w:rPr>
          <w:rFonts w:ascii="Times New Roman" w:eastAsia="Times New Roman" w:hAnsi="Times New Roman" w:cs="Times New Roman"/>
          <w:color w:val="000000" w:themeColor="text1"/>
          <w:sz w:val="24"/>
          <w:szCs w:val="24"/>
          <w:lang w:eastAsia="es-MX"/>
        </w:rPr>
        <w:t>ntos a la próxima convocatoria.</w:t>
      </w:r>
    </w:p>
    <w:p w:rsidR="0042205B" w:rsidRPr="008C6107" w:rsidRDefault="0042205B" w:rsidP="00560425">
      <w:pPr>
        <w:pStyle w:val="Sinespaciado"/>
        <w:ind w:firstLine="709"/>
        <w:jc w:val="both"/>
        <w:rPr>
          <w:rFonts w:ascii="Times New Roman" w:eastAsia="Times New Roman" w:hAnsi="Times New Roman" w:cs="Times New Roman"/>
          <w:color w:val="000000" w:themeColor="text1"/>
          <w:sz w:val="24"/>
          <w:szCs w:val="24"/>
          <w:lang w:eastAsia="es-MX"/>
        </w:rPr>
      </w:pPr>
      <w:r w:rsidRPr="008C6107">
        <w:rPr>
          <w:rFonts w:ascii="Times New Roman" w:eastAsia="Times New Roman" w:hAnsi="Times New Roman" w:cs="Times New Roman"/>
          <w:color w:val="000000" w:themeColor="text1"/>
          <w:sz w:val="24"/>
          <w:szCs w:val="24"/>
          <w:lang w:eastAsia="es-MX"/>
        </w:rPr>
        <w:t>Muchísimas gracias.</w:t>
      </w:r>
    </w:p>
    <w:p w:rsidR="0042205B" w:rsidRPr="008C6107" w:rsidRDefault="0042205B" w:rsidP="008C6107">
      <w:pPr>
        <w:pStyle w:val="Sinespaciado"/>
        <w:jc w:val="both"/>
        <w:rPr>
          <w:rFonts w:ascii="Times New Roman" w:eastAsia="Times New Roman" w:hAnsi="Times New Roman" w:cs="Times New Roman"/>
          <w:color w:val="000000" w:themeColor="text1"/>
          <w:sz w:val="24"/>
          <w:szCs w:val="24"/>
          <w:lang w:eastAsia="es-MX"/>
        </w:rPr>
      </w:pPr>
      <w:r w:rsidRPr="008C6107">
        <w:rPr>
          <w:rFonts w:ascii="Times New Roman" w:hAnsi="Times New Roman" w:cs="Times New Roman"/>
          <w:color w:val="000000" w:themeColor="text1"/>
          <w:sz w:val="24"/>
          <w:szCs w:val="24"/>
        </w:rPr>
        <w:t>SECRETARIO DIP. FAUSTINO DE LA CRUZ PÉREZ.</w:t>
      </w:r>
      <w:r w:rsidRPr="008C6107">
        <w:rPr>
          <w:rFonts w:ascii="Times New Roman" w:eastAsia="Times New Roman" w:hAnsi="Times New Roman" w:cs="Times New Roman"/>
          <w:color w:val="000000" w:themeColor="text1"/>
          <w:sz w:val="24"/>
          <w:szCs w:val="24"/>
          <w:lang w:eastAsia="es-MX"/>
        </w:rPr>
        <w:t xml:space="preserve"> Buen día a todos.</w:t>
      </w:r>
    </w:p>
    <w:p w:rsidR="0042205B" w:rsidRPr="008C6107" w:rsidRDefault="0042205B" w:rsidP="008C6107">
      <w:pPr>
        <w:pStyle w:val="Sinespaciado"/>
        <w:jc w:val="both"/>
        <w:rPr>
          <w:rFonts w:ascii="Times New Roman" w:eastAsia="Times New Roman" w:hAnsi="Times New Roman" w:cs="Times New Roman"/>
          <w:color w:val="000000" w:themeColor="text1"/>
          <w:sz w:val="24"/>
          <w:szCs w:val="24"/>
          <w:lang w:eastAsia="es-MX"/>
        </w:rPr>
      </w:pPr>
      <w:r w:rsidRPr="008C6107">
        <w:rPr>
          <w:rFonts w:ascii="Times New Roman" w:hAnsi="Times New Roman" w:cs="Times New Roman"/>
          <w:color w:val="000000" w:themeColor="text1"/>
          <w:sz w:val="24"/>
          <w:szCs w:val="24"/>
        </w:rPr>
        <w:t>PRESIDENTE DIP. ENRIQUE JACOB ROCHA.</w:t>
      </w:r>
      <w:r w:rsidR="00560425">
        <w:rPr>
          <w:rFonts w:ascii="Times New Roman" w:eastAsia="Times New Roman" w:hAnsi="Times New Roman" w:cs="Times New Roman"/>
          <w:color w:val="000000" w:themeColor="text1"/>
          <w:sz w:val="24"/>
          <w:szCs w:val="24"/>
          <w:lang w:eastAsia="es-MX"/>
        </w:rPr>
        <w:t xml:space="preserve"> Buen día; </w:t>
      </w:r>
      <w:r w:rsidR="00560425" w:rsidRPr="008C6107">
        <w:rPr>
          <w:rFonts w:ascii="Times New Roman" w:eastAsia="Times New Roman" w:hAnsi="Times New Roman" w:cs="Times New Roman"/>
          <w:color w:val="000000" w:themeColor="text1"/>
          <w:sz w:val="24"/>
          <w:szCs w:val="24"/>
          <w:lang w:eastAsia="es-MX"/>
        </w:rPr>
        <w:t xml:space="preserve">buen </w:t>
      </w:r>
      <w:r w:rsidR="00560425">
        <w:rPr>
          <w:rFonts w:ascii="Times New Roman" w:eastAsia="Times New Roman" w:hAnsi="Times New Roman" w:cs="Times New Roman"/>
          <w:color w:val="000000" w:themeColor="text1"/>
          <w:sz w:val="24"/>
          <w:szCs w:val="24"/>
          <w:lang w:eastAsia="es-MX"/>
        </w:rPr>
        <w:t>día;</w:t>
      </w:r>
      <w:r w:rsidRPr="008C6107">
        <w:rPr>
          <w:rFonts w:ascii="Times New Roman" w:eastAsia="Times New Roman" w:hAnsi="Times New Roman" w:cs="Times New Roman"/>
          <w:color w:val="000000" w:themeColor="text1"/>
          <w:sz w:val="24"/>
          <w:szCs w:val="24"/>
          <w:lang w:eastAsia="es-MX"/>
        </w:rPr>
        <w:t>Gracias.</w:t>
      </w:r>
    </w:p>
    <w:sectPr w:rsidR="0042205B" w:rsidRPr="008C6107" w:rsidSect="008C610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369" w:rsidRDefault="00934369" w:rsidP="008C6107">
      <w:pPr>
        <w:spacing w:after="0" w:line="240" w:lineRule="auto"/>
      </w:pPr>
      <w:r>
        <w:separator/>
      </w:r>
    </w:p>
  </w:endnote>
  <w:endnote w:type="continuationSeparator" w:id="0">
    <w:p w:rsidR="00934369" w:rsidRDefault="00934369" w:rsidP="008C6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5630084"/>
      <w:docPartObj>
        <w:docPartGallery w:val="Page Numbers (Bottom of Page)"/>
        <w:docPartUnique/>
      </w:docPartObj>
    </w:sdtPr>
    <w:sdtEndPr/>
    <w:sdtContent>
      <w:p w:rsidR="008C6107" w:rsidRDefault="008C6107" w:rsidP="008C6107">
        <w:pPr>
          <w:pStyle w:val="Piedepgina"/>
          <w:tabs>
            <w:tab w:val="clear" w:pos="4419"/>
            <w:tab w:val="clear" w:pos="8838"/>
          </w:tabs>
          <w:jc w:val="right"/>
        </w:pPr>
        <w:r>
          <w:fldChar w:fldCharType="begin"/>
        </w:r>
        <w:r>
          <w:instrText>PAGE   \* MERGEFORMAT</w:instrText>
        </w:r>
        <w:r>
          <w:fldChar w:fldCharType="separate"/>
        </w:r>
        <w:r w:rsidR="00126F8B" w:rsidRPr="00126F8B">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369" w:rsidRDefault="00934369" w:rsidP="008C6107">
      <w:pPr>
        <w:spacing w:after="0" w:line="240" w:lineRule="auto"/>
      </w:pPr>
      <w:r>
        <w:separator/>
      </w:r>
    </w:p>
  </w:footnote>
  <w:footnote w:type="continuationSeparator" w:id="0">
    <w:p w:rsidR="00934369" w:rsidRDefault="00934369" w:rsidP="008C61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42450"/>
    <w:rsid w:val="00072073"/>
    <w:rsid w:val="00084213"/>
    <w:rsid w:val="000848DB"/>
    <w:rsid w:val="000965B4"/>
    <w:rsid w:val="000B3658"/>
    <w:rsid w:val="00126F8B"/>
    <w:rsid w:val="00135AFE"/>
    <w:rsid w:val="00142488"/>
    <w:rsid w:val="00167367"/>
    <w:rsid w:val="00170C95"/>
    <w:rsid w:val="00175D73"/>
    <w:rsid w:val="00183543"/>
    <w:rsid w:val="0018773E"/>
    <w:rsid w:val="0019489B"/>
    <w:rsid w:val="00236C83"/>
    <w:rsid w:val="00241738"/>
    <w:rsid w:val="0026317C"/>
    <w:rsid w:val="00273F1D"/>
    <w:rsid w:val="002F25F5"/>
    <w:rsid w:val="00300923"/>
    <w:rsid w:val="00310402"/>
    <w:rsid w:val="003164E7"/>
    <w:rsid w:val="00331ED6"/>
    <w:rsid w:val="003404E1"/>
    <w:rsid w:val="00374360"/>
    <w:rsid w:val="003878CE"/>
    <w:rsid w:val="003B600F"/>
    <w:rsid w:val="003D4469"/>
    <w:rsid w:val="00417BAF"/>
    <w:rsid w:val="0042205B"/>
    <w:rsid w:val="004306CD"/>
    <w:rsid w:val="00492AFA"/>
    <w:rsid w:val="004C5E3A"/>
    <w:rsid w:val="00500354"/>
    <w:rsid w:val="00505F92"/>
    <w:rsid w:val="00512274"/>
    <w:rsid w:val="00543234"/>
    <w:rsid w:val="00550736"/>
    <w:rsid w:val="00554DDE"/>
    <w:rsid w:val="00560425"/>
    <w:rsid w:val="0057685E"/>
    <w:rsid w:val="005B612C"/>
    <w:rsid w:val="005C5D89"/>
    <w:rsid w:val="005D1CC8"/>
    <w:rsid w:val="005E077D"/>
    <w:rsid w:val="0064081C"/>
    <w:rsid w:val="00653097"/>
    <w:rsid w:val="00657298"/>
    <w:rsid w:val="00684926"/>
    <w:rsid w:val="006C334D"/>
    <w:rsid w:val="0071206A"/>
    <w:rsid w:val="007331C6"/>
    <w:rsid w:val="00755D5B"/>
    <w:rsid w:val="00770B0E"/>
    <w:rsid w:val="00793E56"/>
    <w:rsid w:val="007B1FAD"/>
    <w:rsid w:val="007E0467"/>
    <w:rsid w:val="007E65B8"/>
    <w:rsid w:val="00803C9D"/>
    <w:rsid w:val="008150DB"/>
    <w:rsid w:val="00864E71"/>
    <w:rsid w:val="00873D69"/>
    <w:rsid w:val="00885A7D"/>
    <w:rsid w:val="008A7AA4"/>
    <w:rsid w:val="008C0CAB"/>
    <w:rsid w:val="008C6107"/>
    <w:rsid w:val="008F5A56"/>
    <w:rsid w:val="00933A55"/>
    <w:rsid w:val="00934369"/>
    <w:rsid w:val="00940651"/>
    <w:rsid w:val="00942212"/>
    <w:rsid w:val="009770E0"/>
    <w:rsid w:val="00986413"/>
    <w:rsid w:val="009A2170"/>
    <w:rsid w:val="009F76D3"/>
    <w:rsid w:val="00A37D10"/>
    <w:rsid w:val="00A71A5F"/>
    <w:rsid w:val="00AC33E6"/>
    <w:rsid w:val="00AC3A71"/>
    <w:rsid w:val="00AD5390"/>
    <w:rsid w:val="00AD5B46"/>
    <w:rsid w:val="00AE7931"/>
    <w:rsid w:val="00B170F5"/>
    <w:rsid w:val="00B6624A"/>
    <w:rsid w:val="00B759FC"/>
    <w:rsid w:val="00B9324F"/>
    <w:rsid w:val="00BB0980"/>
    <w:rsid w:val="00BB3507"/>
    <w:rsid w:val="00C20ACB"/>
    <w:rsid w:val="00C710C5"/>
    <w:rsid w:val="00C90CA8"/>
    <w:rsid w:val="00CC10D3"/>
    <w:rsid w:val="00CF2D83"/>
    <w:rsid w:val="00CF77C0"/>
    <w:rsid w:val="00D07FEC"/>
    <w:rsid w:val="00D254B3"/>
    <w:rsid w:val="00D42222"/>
    <w:rsid w:val="00D545A1"/>
    <w:rsid w:val="00D62DFF"/>
    <w:rsid w:val="00D667AE"/>
    <w:rsid w:val="00D913AE"/>
    <w:rsid w:val="00DA3244"/>
    <w:rsid w:val="00DA6950"/>
    <w:rsid w:val="00DB5850"/>
    <w:rsid w:val="00DC2024"/>
    <w:rsid w:val="00E6481B"/>
    <w:rsid w:val="00E67380"/>
    <w:rsid w:val="00EB6B6C"/>
    <w:rsid w:val="00ED50F9"/>
    <w:rsid w:val="00F528F4"/>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8C61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6107"/>
  </w:style>
  <w:style w:type="paragraph" w:styleId="Piedepgina">
    <w:name w:val="footer"/>
    <w:basedOn w:val="Normal"/>
    <w:link w:val="PiedepginaCar"/>
    <w:uiPriority w:val="99"/>
    <w:unhideWhenUsed/>
    <w:rsid w:val="008C61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61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8C61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6107"/>
  </w:style>
  <w:style w:type="paragraph" w:styleId="Piedepgina">
    <w:name w:val="footer"/>
    <w:basedOn w:val="Normal"/>
    <w:link w:val="PiedepginaCar"/>
    <w:uiPriority w:val="99"/>
    <w:unhideWhenUsed/>
    <w:rsid w:val="008C61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6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6247555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5635646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70693323">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61682397">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55362250">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2584</Words>
  <Characters>14212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8</cp:revision>
  <dcterms:created xsi:type="dcterms:W3CDTF">2022-06-23T15:09:00Z</dcterms:created>
  <dcterms:modified xsi:type="dcterms:W3CDTF">2022-06-29T17:29:00Z</dcterms:modified>
</cp:coreProperties>
</file>